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81" w:rsidRPr="00626E1C" w:rsidRDefault="00E36381" w:rsidP="00626E1C">
      <w:pPr>
        <w:pStyle w:val="ConsPlusTitlePage"/>
        <w:jc w:val="center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b/>
          <w:sz w:val="24"/>
          <w:szCs w:val="24"/>
        </w:rPr>
        <w:t>АДМИНИСТРАЦИЯ ПЕРВОМАЙСКОГО РАЙОНА</w:t>
      </w: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0F84">
        <w:rPr>
          <w:rFonts w:ascii="Arial" w:hAnsi="Arial" w:cs="Arial"/>
          <w:b/>
          <w:sz w:val="24"/>
          <w:szCs w:val="24"/>
        </w:rPr>
        <w:t>ПОСТАНОВЛЕНИЕ</w:t>
      </w: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381" w:rsidRPr="00E60F84" w:rsidRDefault="00EF3336" w:rsidP="00EF33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>30.11.2017</w:t>
      </w:r>
      <w:r w:rsidR="00E36381" w:rsidRPr="00E60F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5A319F" w:rsidRPr="00E60F84">
        <w:rPr>
          <w:rFonts w:ascii="Arial" w:hAnsi="Arial" w:cs="Arial"/>
          <w:sz w:val="24"/>
          <w:szCs w:val="24"/>
        </w:rPr>
        <w:t xml:space="preserve">                     </w:t>
      </w:r>
      <w:r w:rsidR="00626E1C">
        <w:rPr>
          <w:rFonts w:ascii="Arial" w:hAnsi="Arial" w:cs="Arial"/>
          <w:sz w:val="24"/>
          <w:szCs w:val="24"/>
        </w:rPr>
        <w:t xml:space="preserve"> </w:t>
      </w:r>
      <w:r w:rsidR="00E36381" w:rsidRPr="00E60F84">
        <w:rPr>
          <w:rFonts w:ascii="Arial" w:hAnsi="Arial" w:cs="Arial"/>
          <w:sz w:val="24"/>
          <w:szCs w:val="24"/>
        </w:rPr>
        <w:t xml:space="preserve">№ </w:t>
      </w:r>
      <w:r w:rsidRPr="00E60F84">
        <w:rPr>
          <w:rFonts w:ascii="Arial" w:hAnsi="Arial" w:cs="Arial"/>
          <w:sz w:val="24"/>
          <w:szCs w:val="24"/>
        </w:rPr>
        <w:t>276</w:t>
      </w: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1E5742">
        <w:rPr>
          <w:rFonts w:ascii="Arial" w:hAnsi="Arial" w:cs="Arial"/>
          <w:bCs/>
          <w:sz w:val="24"/>
          <w:szCs w:val="24"/>
        </w:rPr>
        <w:t>Предварительное согласование предоставления земельного участка</w:t>
      </w:r>
      <w:r w:rsidRPr="00626E1C">
        <w:rPr>
          <w:rFonts w:ascii="Arial" w:hAnsi="Arial" w:cs="Arial"/>
          <w:sz w:val="24"/>
          <w:szCs w:val="24"/>
        </w:rPr>
        <w:t xml:space="preserve"> </w:t>
      </w:r>
    </w:p>
    <w:p w:rsidR="00626E1C" w:rsidRPr="00E60F84" w:rsidRDefault="00626E1C" w:rsidP="00626E1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26E1C">
        <w:rPr>
          <w:rFonts w:ascii="Arial" w:hAnsi="Arial" w:cs="Arial"/>
          <w:sz w:val="24"/>
          <w:szCs w:val="24"/>
        </w:rPr>
        <w:t xml:space="preserve">(в редакции Постановлений № </w:t>
      </w:r>
      <w:r>
        <w:rPr>
          <w:rFonts w:ascii="Arial" w:hAnsi="Arial" w:cs="Arial"/>
          <w:sz w:val="24"/>
          <w:szCs w:val="24"/>
        </w:rPr>
        <w:t>125 от 13.06.2018, № 350 от 23.10.2018, № 38 от 24.02.2022</w:t>
      </w:r>
      <w:r w:rsidRPr="00626E1C">
        <w:rPr>
          <w:rFonts w:ascii="Arial" w:hAnsi="Arial" w:cs="Arial"/>
          <w:sz w:val="24"/>
          <w:szCs w:val="24"/>
        </w:rPr>
        <w:t>)</w:t>
      </w: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E60F84">
        <w:rPr>
          <w:rFonts w:ascii="Arial" w:eastAsia="Arial Unicode MS" w:hAnsi="Arial" w:cs="Arial"/>
          <w:color w:val="000000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</w:t>
      </w:r>
    </w:p>
    <w:p w:rsidR="00E36381" w:rsidRPr="00E60F84" w:rsidRDefault="00E36381" w:rsidP="00E36381">
      <w:pPr>
        <w:tabs>
          <w:tab w:val="left" w:pos="108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>ПОСТАНОВЛЯЮ:</w:t>
      </w:r>
    </w:p>
    <w:p w:rsidR="00E36381" w:rsidRPr="00E60F84" w:rsidRDefault="00E36381" w:rsidP="00E36381">
      <w:pPr>
        <w:keepNext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36381" w:rsidRPr="00E60F84" w:rsidRDefault="00626E1C" w:rsidP="00E363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Pr="001E5742">
        <w:rPr>
          <w:rFonts w:ascii="Arial" w:hAnsi="Arial" w:cs="Arial"/>
          <w:bCs/>
          <w:sz w:val="24"/>
          <w:szCs w:val="24"/>
        </w:rPr>
        <w:t>Предварительное согласование предоставления земельного участка</w:t>
      </w:r>
      <w:r w:rsidR="00E36381" w:rsidRPr="00E60F84">
        <w:rPr>
          <w:rFonts w:ascii="Arial" w:hAnsi="Arial" w:cs="Arial"/>
          <w:sz w:val="24"/>
          <w:szCs w:val="24"/>
        </w:rPr>
        <w:t>.</w:t>
      </w:r>
      <w:r w:rsidR="00E36381" w:rsidRPr="00E60F84">
        <w:rPr>
          <w:rFonts w:ascii="Arial" w:hAnsi="Arial" w:cs="Arial"/>
          <w:sz w:val="24"/>
          <w:szCs w:val="24"/>
        </w:rPr>
        <w:tab/>
      </w:r>
    </w:p>
    <w:p w:rsidR="00E36381" w:rsidRPr="00E60F84" w:rsidRDefault="00E36381" w:rsidP="00E3638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E60F84">
          <w:rPr>
            <w:rStyle w:val="a3"/>
            <w:rFonts w:ascii="Arial" w:hAnsi="Arial" w:cs="Arial"/>
            <w:color w:val="0000FF"/>
            <w:sz w:val="24"/>
            <w:szCs w:val="24"/>
            <w:lang w:val="en-US"/>
          </w:rPr>
          <w:t>http</w:t>
        </w:r>
        <w:r w:rsidRPr="00E60F84">
          <w:rPr>
            <w:rStyle w:val="a3"/>
            <w:rFonts w:ascii="Arial" w:hAnsi="Arial" w:cs="Arial"/>
            <w:color w:val="0000FF"/>
            <w:sz w:val="24"/>
            <w:szCs w:val="24"/>
          </w:rPr>
          <w:t>://</w:t>
        </w:r>
        <w:proofErr w:type="spellStart"/>
        <w:r w:rsidRPr="00E60F84">
          <w:rPr>
            <w:rStyle w:val="a3"/>
            <w:rFonts w:ascii="Arial" w:hAnsi="Arial" w:cs="Arial"/>
            <w:color w:val="0000FF"/>
            <w:sz w:val="24"/>
            <w:szCs w:val="24"/>
            <w:lang w:val="en-US"/>
          </w:rPr>
          <w:t>pmr</w:t>
        </w:r>
        <w:proofErr w:type="spellEnd"/>
        <w:r w:rsidRPr="00E60F84">
          <w:rPr>
            <w:rStyle w:val="a3"/>
            <w:rFonts w:ascii="Arial" w:hAnsi="Arial" w:cs="Arial"/>
            <w:color w:val="0000FF"/>
            <w:sz w:val="24"/>
            <w:szCs w:val="24"/>
          </w:rPr>
          <w:t>.</w:t>
        </w:r>
        <w:proofErr w:type="spellStart"/>
        <w:r w:rsidRPr="00E60F84">
          <w:rPr>
            <w:rStyle w:val="a3"/>
            <w:rFonts w:ascii="Arial" w:hAnsi="Arial" w:cs="Arial"/>
            <w:color w:val="0000FF"/>
            <w:sz w:val="24"/>
            <w:szCs w:val="24"/>
            <w:lang w:val="en-US"/>
          </w:rPr>
          <w:t>tomsk</w:t>
        </w:r>
        <w:proofErr w:type="spellEnd"/>
        <w:r w:rsidRPr="00E60F84">
          <w:rPr>
            <w:rStyle w:val="a3"/>
            <w:rFonts w:ascii="Arial" w:hAnsi="Arial" w:cs="Arial"/>
            <w:color w:val="0000FF"/>
            <w:sz w:val="24"/>
            <w:szCs w:val="24"/>
          </w:rPr>
          <w:t>.</w:t>
        </w:r>
        <w:r w:rsidRPr="00E60F84">
          <w:rPr>
            <w:rStyle w:val="a3"/>
            <w:rFonts w:ascii="Arial" w:hAnsi="Arial" w:cs="Arial"/>
            <w:color w:val="0000FF"/>
            <w:sz w:val="24"/>
            <w:szCs w:val="24"/>
            <w:lang w:val="en-US"/>
          </w:rPr>
          <w:t>ru</w:t>
        </w:r>
        <w:r w:rsidRPr="00E60F84">
          <w:rPr>
            <w:rStyle w:val="a3"/>
            <w:rFonts w:ascii="Arial" w:hAnsi="Arial" w:cs="Arial"/>
            <w:color w:val="0000FF"/>
            <w:sz w:val="24"/>
            <w:szCs w:val="24"/>
          </w:rPr>
          <w:t>/</w:t>
        </w:r>
      </w:hyperlink>
      <w:r w:rsidRPr="00E60F84">
        <w:rPr>
          <w:rFonts w:ascii="Arial" w:hAnsi="Arial" w:cs="Arial"/>
          <w:sz w:val="24"/>
          <w:szCs w:val="24"/>
        </w:rPr>
        <w:t>) в информационно-телекоммуникационной сети «Интернет».</w:t>
      </w:r>
    </w:p>
    <w:p w:rsidR="00E36381" w:rsidRPr="00E60F84" w:rsidRDefault="00E36381" w:rsidP="00E363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 xml:space="preserve">3. Настоящее постановление вступает в силу с даты его официального опубликования </w:t>
      </w:r>
      <w:r w:rsidR="005A319F" w:rsidRPr="00E60F84">
        <w:rPr>
          <w:rFonts w:ascii="Arial" w:hAnsi="Arial" w:cs="Arial"/>
          <w:sz w:val="24"/>
          <w:szCs w:val="24"/>
        </w:rPr>
        <w:t>и распространяется</w:t>
      </w:r>
      <w:r w:rsidRPr="00E60F84">
        <w:rPr>
          <w:rFonts w:ascii="Arial" w:hAnsi="Arial" w:cs="Arial"/>
          <w:sz w:val="24"/>
          <w:szCs w:val="24"/>
        </w:rPr>
        <w:t xml:space="preserve"> на правоотношения, возникшие с 01.01.2017.</w:t>
      </w:r>
    </w:p>
    <w:p w:rsidR="00E36381" w:rsidRPr="00E60F84" w:rsidRDefault="00E36381" w:rsidP="00E3638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 xml:space="preserve">4. </w:t>
      </w:r>
      <w:r w:rsidR="00626E1C" w:rsidRPr="001E5742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возложить на руководителя Управления имущественных отношений Администрации Первомайского района».</w:t>
      </w:r>
    </w:p>
    <w:p w:rsidR="00E36381" w:rsidRPr="00E60F84" w:rsidRDefault="00E36381" w:rsidP="00E36381">
      <w:pPr>
        <w:tabs>
          <w:tab w:val="left" w:pos="1080"/>
        </w:tabs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tabs>
          <w:tab w:val="left" w:pos="1080"/>
        </w:tabs>
        <w:spacing w:after="0" w:line="240" w:lineRule="auto"/>
        <w:ind w:firstLine="540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tabs>
          <w:tab w:val="left" w:pos="1080"/>
        </w:tabs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>Глава Первомайского района                                                                   И.И. Сиберт</w:t>
      </w:r>
    </w:p>
    <w:p w:rsidR="00E36381" w:rsidRPr="00E60F84" w:rsidRDefault="00E36381" w:rsidP="00E36381">
      <w:pPr>
        <w:keepNext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keepNext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keepNext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67C4" w:rsidRPr="00E60F84" w:rsidRDefault="00C167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67C4" w:rsidRPr="00E60F84" w:rsidRDefault="00C167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67C4" w:rsidRPr="00E60F84" w:rsidRDefault="00C167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67C4" w:rsidRPr="00E60F84" w:rsidRDefault="00C167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6381" w:rsidRPr="00E60F84" w:rsidRDefault="00E3638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 w:rsidP="00E3638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36381" w:rsidRDefault="00E3638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26E1C" w:rsidRPr="00E60F84" w:rsidRDefault="00626E1C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36381" w:rsidRPr="00E60F84" w:rsidRDefault="00E363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</w:t>
      </w:r>
    </w:p>
    <w:p w:rsidR="00C167C4" w:rsidRPr="00E60F84" w:rsidRDefault="00E36381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E36381" w:rsidRPr="00E60F84" w:rsidRDefault="005A319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E60F84">
        <w:rPr>
          <w:rFonts w:ascii="Arial" w:hAnsi="Arial" w:cs="Arial"/>
          <w:sz w:val="24"/>
          <w:szCs w:val="24"/>
        </w:rPr>
        <w:t>от 30.11.2017 № 276</w:t>
      </w:r>
    </w:p>
    <w:p w:rsidR="00C167C4" w:rsidRPr="00E60F84" w:rsidRDefault="00C167C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P29"/>
      <w:bookmarkEnd w:id="0"/>
      <w:r w:rsidRPr="001E5742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>ПРЕДОСТАВЛЕНИЯ МУНИЦИПАЛЬНОЙ УСЛУГИ "ПРЕДВАРИТЕЛЬНОЕ СОГЛАСОВАНИЕ ПРЕДОСТАВЛЕНИЯ ЗЕМЕЛЬНОГО УЧАСТКА"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I. ОБЩИЕ ПОЛОЖЕНИЯ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1. Настоящий административный регламент (далее - Регламент) разработан в целях повышения качества, открытости и доступности предоставления муниципальной услуги «Предварительное согласование предоставления земельного участка» (далее - муниципальная услуга).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2. Настоящий Регламент устанавливает стандарт предоставления муниципальной услуги, состав, последовательность и сроки выполнения административных процедур (действий) при предоставлении муниципальной услуги, требования к порядку их выполнения, порядок и формы контроля за исполнением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3. Действие настоящего Регламента распространяется на земельные участки, расположенные на территории Первомайского района (далее - земельные участки):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находящиеся в муниципальной собственности муниципального образования «Первомайский район»;</w:t>
      </w: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государственная собственность на которые не разграничена,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Круг заявителей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4. Заявителями на получение муниципальной услуги являются физические и юридические лица, заинтересованные в приобретении прав на земельный участок (далее - заявители).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От имени физических и юридических лиц запрос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 или иных законных основаниях.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Требования к порядку информирования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5. Информирование заявителей о порядке предоставления муниципальной услуги обеспечивается муниципальными служащими Управления имущественных отношений Администрации Первомайского района, а также специалистами многофункционального центра предоставления государственных и муниципальных услуг (далее - МФЦ) при наличии заключенного соглашения.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6.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7. Муниципальную услугу предоставляет Администрация Первомайского района в лице своего структурного подразделения - Управления имущественных отношений Администрации Первомайского района (далее - Управление).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55"/>
      <w:bookmarkEnd w:id="1"/>
      <w:r w:rsidRPr="001E5742">
        <w:rPr>
          <w:rFonts w:ascii="Arial" w:hAnsi="Arial" w:cs="Arial"/>
          <w:sz w:val="24"/>
          <w:szCs w:val="24"/>
        </w:rPr>
        <w:t>8. Место нахождения Управления имущественных отношений Администрации Первомайского района: Томская область, Первомайский район, с. Первомайское, ул. Ленинская, 38.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Почтовый адрес для направления документов по почте: 636930 Томская область, Первомайский район, с. Первомайское, ул. Ленинская, 38.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Адрес электронной почты Управления: </w:t>
      </w:r>
      <w:hyperlink r:id="rId6" w:history="1">
        <w:r w:rsidRPr="001E574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kums</w:t>
        </w:r>
        <w:r w:rsidRPr="001E5742">
          <w:rPr>
            <w:rFonts w:ascii="Arial" w:eastAsia="Calibri" w:hAnsi="Arial" w:cs="Arial"/>
            <w:sz w:val="24"/>
            <w:szCs w:val="24"/>
            <w:u w:val="single"/>
          </w:rPr>
          <w:t>@</w:t>
        </w:r>
        <w:r w:rsidRPr="001E574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pmr</w:t>
        </w:r>
        <w:r w:rsidRPr="001E5742">
          <w:rPr>
            <w:rFonts w:ascii="Arial" w:eastAsia="Calibri" w:hAnsi="Arial" w:cs="Arial"/>
            <w:sz w:val="24"/>
            <w:szCs w:val="24"/>
            <w:u w:val="single"/>
          </w:rPr>
          <w:t>.</w:t>
        </w:r>
        <w:r w:rsidRPr="001E574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tomsk</w:t>
        </w:r>
        <w:r w:rsidRPr="001E5742">
          <w:rPr>
            <w:rFonts w:ascii="Arial" w:eastAsia="Calibri" w:hAnsi="Arial" w:cs="Arial"/>
            <w:sz w:val="24"/>
            <w:szCs w:val="24"/>
            <w:u w:val="single"/>
          </w:rPr>
          <w:t>.</w:t>
        </w:r>
        <w:r w:rsidRPr="001E5742">
          <w:rPr>
            <w:rFonts w:ascii="Arial" w:eastAsia="Calibri" w:hAnsi="Arial" w:cs="Arial"/>
            <w:sz w:val="24"/>
            <w:szCs w:val="24"/>
            <w:u w:val="single"/>
            <w:lang w:val="en-US"/>
          </w:rPr>
          <w:t>ru</w:t>
        </w:r>
      </w:hyperlink>
      <w:r w:rsidRPr="001E5742">
        <w:rPr>
          <w:rFonts w:ascii="Arial" w:hAnsi="Arial" w:cs="Arial"/>
          <w:sz w:val="24"/>
          <w:szCs w:val="24"/>
        </w:rPr>
        <w:t>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Адрес официального сайта администрации Первомайского района: http://</w:t>
      </w:r>
      <w:proofErr w:type="spellStart"/>
      <w:r w:rsidRPr="001E5742">
        <w:rPr>
          <w:rFonts w:ascii="Arial" w:hAnsi="Arial" w:cs="Arial"/>
          <w:sz w:val="24"/>
          <w:szCs w:val="24"/>
          <w:lang w:val="en-US"/>
        </w:rPr>
        <w:t>pmr</w:t>
      </w:r>
      <w:proofErr w:type="spellEnd"/>
      <w:r w:rsidRPr="001E5742">
        <w:rPr>
          <w:rFonts w:ascii="Arial" w:hAnsi="Arial" w:cs="Arial"/>
          <w:sz w:val="24"/>
          <w:szCs w:val="24"/>
        </w:rPr>
        <w:t>.</w:t>
      </w:r>
      <w:proofErr w:type="spellStart"/>
      <w:r w:rsidRPr="001E5742">
        <w:rPr>
          <w:rFonts w:ascii="Arial" w:hAnsi="Arial" w:cs="Arial"/>
          <w:sz w:val="24"/>
          <w:szCs w:val="24"/>
          <w:lang w:val="en-US"/>
        </w:rPr>
        <w:t>tomsk</w:t>
      </w:r>
      <w:proofErr w:type="spellEnd"/>
      <w:r w:rsidRPr="001E5742">
        <w:rPr>
          <w:rFonts w:ascii="Arial" w:hAnsi="Arial" w:cs="Arial"/>
          <w:sz w:val="24"/>
          <w:szCs w:val="24"/>
        </w:rPr>
        <w:t>.</w:t>
      </w:r>
      <w:r w:rsidRPr="001E5742">
        <w:rPr>
          <w:rFonts w:ascii="Arial" w:hAnsi="Arial" w:cs="Arial"/>
          <w:sz w:val="24"/>
          <w:szCs w:val="24"/>
          <w:lang w:val="en-US"/>
        </w:rPr>
        <w:t>ru</w:t>
      </w:r>
      <w:r w:rsidRPr="001E5742">
        <w:rPr>
          <w:rFonts w:ascii="Arial" w:hAnsi="Arial" w:cs="Arial"/>
          <w:sz w:val="24"/>
          <w:szCs w:val="24"/>
        </w:rPr>
        <w:t>/ (далее - официальный сайт муниципального образования).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Телефоны ответственных за предоставление муниципальной услуги: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5742">
        <w:rPr>
          <w:rFonts w:ascii="Arial" w:hAnsi="Arial" w:cs="Arial"/>
          <w:color w:val="000000"/>
          <w:sz w:val="24"/>
          <w:szCs w:val="24"/>
        </w:rPr>
        <w:t>(838245) 2-23-34.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62"/>
      <w:bookmarkEnd w:id="2"/>
      <w:r w:rsidRPr="001E5742">
        <w:rPr>
          <w:rFonts w:ascii="Arial" w:hAnsi="Arial" w:cs="Arial"/>
          <w:color w:val="000000"/>
          <w:sz w:val="24"/>
          <w:szCs w:val="24"/>
        </w:rPr>
        <w:t>9. Прием лиц, заинтересованных в получении муниципальной услуги, осуществляется с 9-00 часов до 16-00 часов с понедельника по вторник, за исключением нерабочих праздничных дней.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5742">
        <w:rPr>
          <w:rFonts w:ascii="Arial" w:hAnsi="Arial" w:cs="Arial"/>
          <w:color w:val="000000"/>
          <w:sz w:val="24"/>
          <w:szCs w:val="24"/>
        </w:rPr>
        <w:t>Время обеденного перерыва - с 13-00 часов до 14-00 часов.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10. Сведения о муниципальной услуге и настоящем Регламенте размещаются на официальном сайте администрации Первомайского района, содержатся в федеральной государственной информационной системе "Единый портал государственных и муниципальных услуг (функций)" (</w:t>
      </w:r>
      <w:hyperlink r:id="rId7" w:history="1">
        <w:r w:rsidRPr="001E5742">
          <w:rPr>
            <w:rFonts w:ascii="Arial" w:hAnsi="Arial" w:cs="Arial"/>
            <w:sz w:val="24"/>
            <w:szCs w:val="24"/>
            <w:u w:val="single"/>
          </w:rPr>
          <w:t>http://www.gosuslugi.ru</w:t>
        </w:r>
      </w:hyperlink>
      <w:r w:rsidRPr="001E5742">
        <w:rPr>
          <w:rFonts w:ascii="Arial" w:hAnsi="Arial" w:cs="Arial"/>
          <w:sz w:val="24"/>
          <w:szCs w:val="24"/>
        </w:rPr>
        <w:t>), а также предоставляются по телефону и электронной почте.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11. На официальном сайте администрации Первомайского района размещается следующая информация: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наименование и почтовый адрес Управления, наименование Управления;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номера телефонов Управления;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график работы Управления;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перечень документов, необходимых для получения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7) текст настоящего Регламента с </w:t>
      </w:r>
      <w:hyperlink w:anchor="P530" w:history="1">
        <w:r w:rsidRPr="001E5742">
          <w:rPr>
            <w:rFonts w:ascii="Arial" w:hAnsi="Arial" w:cs="Arial"/>
            <w:sz w:val="24"/>
            <w:szCs w:val="24"/>
          </w:rPr>
          <w:t>приложениями</w:t>
        </w:r>
      </w:hyperlink>
      <w:r w:rsidRPr="001E5742">
        <w:rPr>
          <w:rFonts w:ascii="Arial" w:hAnsi="Arial" w:cs="Arial"/>
          <w:sz w:val="24"/>
          <w:szCs w:val="24"/>
        </w:rPr>
        <w:t>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8) краткое описание порядка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9) образцы оформления документов, необходимых для получения муниципальной услуги, и требования к ним.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заинтересованное лицо может получить: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лично при обращении к специалисту Управления, ответственному за предоставление муниципальной услуги (далее - специалист Управления);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2) по контактному телефону в часы работы Управления, указанные в </w:t>
      </w:r>
      <w:hyperlink w:anchor="P62" w:history="1">
        <w:r w:rsidRPr="001E5742">
          <w:rPr>
            <w:rFonts w:ascii="Arial" w:hAnsi="Arial" w:cs="Arial"/>
            <w:sz w:val="24"/>
            <w:szCs w:val="24"/>
          </w:rPr>
          <w:t>пункте 9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 xml:space="preserve">3) в форме электронного документа на адрес электронной почты, указанный в </w:t>
      </w:r>
      <w:hyperlink w:anchor="P55" w:history="1">
        <w:r w:rsidRPr="001E5742">
          <w:rPr>
            <w:rFonts w:ascii="Arial" w:hAnsi="Arial" w:cs="Arial"/>
            <w:sz w:val="24"/>
            <w:szCs w:val="24"/>
          </w:rPr>
          <w:t>пункте 8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в сети Интернет на официальном сайте администрации Первомайского района;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на информационных стендах в Управлении;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посредством Единого портала государственных и муниципальных услуг (функций);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при обращении в МФЦ.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13. Информационные стенды оборудуются в Управлении. На информационных стендах размещается следующая обязательная информация: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почтовый адрес Управления;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адрес официального сайта администрации Первомайского района;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справочные номера телефонов Управления;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график работы Управления;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выдержки из правовых актов, содержащих нормы, регулирующие деятельность по предоставлению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перечень документов, необходимых для получения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7) образец оформления заявления.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14.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Управления, указанным в </w:t>
      </w:r>
      <w:hyperlink w:anchor="P62" w:history="1">
        <w:r w:rsidRPr="001E5742">
          <w:rPr>
            <w:rFonts w:ascii="Arial" w:hAnsi="Arial" w:cs="Arial"/>
            <w:sz w:val="24"/>
            <w:szCs w:val="24"/>
          </w:rPr>
          <w:t>пункте 9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15. При ответах на телефонные звонки и устные обращения заявителей специалист, ответственный за предоставление муниципальной услуги (далее - специалист Управления), обязан предоставлять информацию по следующим вопросам: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о входящих номерах, под которыми зарегистрированы в системе делопроизводства Управления поступившие документы;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о перечне документов, необходимых для получения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о сроках рассмотрения документов;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8) о месте размещения на официальном сайте администрации Первомайского района информации по вопросам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16. При общении с гражданами (по телефону или лично) специалисты Управления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17. При обращении за информацией гражданина лично специалист Управления обязан принять его в соответствии с графиком работы. Продолжительность приема при личном обращении - 15 минут.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18. Если для подготовки ответа на устное обращение требуется более 15 минут, специалист Управления предлагает заявителю назначить другое удобное для него время для устного информирования либо направить заявителю </w:t>
      </w:r>
      <w:r w:rsidRPr="001E5742">
        <w:rPr>
          <w:rFonts w:ascii="Arial" w:hAnsi="Arial" w:cs="Arial"/>
          <w:sz w:val="24"/>
          <w:szCs w:val="24"/>
        </w:rPr>
        <w:lastRenderedPageBreak/>
        <w:t xml:space="preserve">письменный ответ посредством почтового </w:t>
      </w:r>
      <w:proofErr w:type="gramStart"/>
      <w:r w:rsidRPr="001E5742">
        <w:rPr>
          <w:rFonts w:ascii="Arial" w:hAnsi="Arial" w:cs="Arial"/>
          <w:sz w:val="24"/>
          <w:szCs w:val="24"/>
        </w:rPr>
        <w:t>отправления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19. 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его поступления в Управление.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20.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21. При обращении за информацией по электронной почте, с использованием Единого портала государственных и муниципальных услуг (функций) ответ направляется в течение 15 календарных дней со дня регистрации обращения.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22. Рассмотрение обращений граждан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8" w:history="1">
        <w:r w:rsidRPr="001E5742">
          <w:rPr>
            <w:rFonts w:ascii="Arial" w:hAnsi="Arial" w:cs="Arial"/>
            <w:sz w:val="24"/>
            <w:szCs w:val="24"/>
          </w:rPr>
          <w:t>законом</w:t>
        </w:r>
      </w:hyperlink>
      <w:r w:rsidRPr="001E5742">
        <w:rPr>
          <w:rFonts w:ascii="Arial" w:hAnsi="Arial" w:cs="Arial"/>
          <w:sz w:val="24"/>
          <w:szCs w:val="24"/>
        </w:rPr>
        <w:t xml:space="preserve"> от 02.05.2006 № 59-ФЗ "О порядке рассмотрения обращений граждан Российской Федерации".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23. Муниципальная услуга «Предварительное согласование предоставления земельного участка».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24. Предоставление муниципальной услуги осуществляется Управлением имущественных отношений Администрации Первомайского района.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25. Органы и организации, участвующие в предоставлении муниципальной услуги: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Федеральная налоговая служба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Федеральная служба государственной регистрации, кадастра и картографии;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областное государственное учреждение "Томский областной многофункциональный центр по предоставлению государственных и муниципальных услуг" (МФЦ).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26. В целях получения информации и документов, необходимых для предоставления муниципальной услуги, осуществляется межведомственное взаимодействие: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с Федеральной налоговой службой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с Федеральной службой регистрации, кадастра и картографии.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27. Результатом предоставления муниципальной услуги являются: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распоряжение о предварительном согласовании предоставления земельного участка;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2) уведомление об отказе в предварительном согласовании </w:t>
      </w:r>
      <w:r w:rsidRPr="001E5742">
        <w:rPr>
          <w:rFonts w:ascii="Arial" w:hAnsi="Arial" w:cs="Arial"/>
          <w:sz w:val="24"/>
          <w:szCs w:val="24"/>
        </w:rPr>
        <w:lastRenderedPageBreak/>
        <w:t>предоставления земельного участка.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28. Срок действия распоряжения о предварительном согласовании предоставления земельного участка составляет два года с момента его принятия.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28. Срок предоставления муниципальной услуги составляет тридцать календарных дней со дня регистрации заявления о предоставлении муниципальной услуги в Управлении.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возникающие в связи с предоставлением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29. Предоставление муниципальной услуги осуществляется в соответствии со следующими нормативными правовыми актами: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1) </w:t>
      </w:r>
      <w:hyperlink r:id="rId9" w:history="1">
        <w:r w:rsidRPr="001E5742">
          <w:rPr>
            <w:rFonts w:ascii="Arial" w:hAnsi="Arial" w:cs="Arial"/>
            <w:sz w:val="24"/>
            <w:szCs w:val="24"/>
          </w:rPr>
          <w:t>Конституция</w:t>
        </w:r>
      </w:hyperlink>
      <w:r w:rsidRPr="001E5742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2) Земельный </w:t>
      </w:r>
      <w:hyperlink r:id="rId10" w:history="1">
        <w:r w:rsidRPr="001E5742">
          <w:rPr>
            <w:rFonts w:ascii="Arial" w:hAnsi="Arial" w:cs="Arial"/>
            <w:sz w:val="24"/>
            <w:szCs w:val="24"/>
          </w:rPr>
          <w:t>кодекс</w:t>
        </w:r>
      </w:hyperlink>
      <w:r w:rsidRPr="001E5742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3) Федеральный </w:t>
      </w:r>
      <w:hyperlink r:id="rId11" w:history="1">
        <w:r w:rsidRPr="001E5742">
          <w:rPr>
            <w:rFonts w:ascii="Arial" w:hAnsi="Arial" w:cs="Arial"/>
            <w:sz w:val="24"/>
            <w:szCs w:val="24"/>
          </w:rPr>
          <w:t>закон</w:t>
        </w:r>
      </w:hyperlink>
      <w:r w:rsidRPr="001E5742">
        <w:rPr>
          <w:rFonts w:ascii="Arial" w:hAnsi="Arial" w:cs="Arial"/>
          <w:sz w:val="24"/>
          <w:szCs w:val="24"/>
        </w:rPr>
        <w:t xml:space="preserve"> от 25.10.2001 № 137-ФЗ "О введении в действие Земельного кодекса Российской Федерации";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4) Федеральный </w:t>
      </w:r>
      <w:hyperlink r:id="rId12" w:history="1">
        <w:r w:rsidRPr="001E5742">
          <w:rPr>
            <w:rFonts w:ascii="Arial" w:hAnsi="Arial" w:cs="Arial"/>
            <w:sz w:val="24"/>
            <w:szCs w:val="24"/>
          </w:rPr>
          <w:t>закон</w:t>
        </w:r>
      </w:hyperlink>
      <w:r w:rsidRPr="001E5742">
        <w:rPr>
          <w:rFonts w:ascii="Arial" w:hAnsi="Arial" w:cs="Arial"/>
          <w:sz w:val="24"/>
          <w:szCs w:val="24"/>
        </w:rPr>
        <w:t xml:space="preserve"> от 02.05.2006 № 59-ФЗ "О порядке рассмотрения обращений граждан в Российской Федерации";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5) Федеральный </w:t>
      </w:r>
      <w:hyperlink r:id="rId13" w:history="1">
        <w:r w:rsidRPr="001E5742">
          <w:rPr>
            <w:rFonts w:ascii="Arial" w:hAnsi="Arial" w:cs="Arial"/>
            <w:sz w:val="24"/>
            <w:szCs w:val="24"/>
          </w:rPr>
          <w:t>закон</w:t>
        </w:r>
      </w:hyperlink>
      <w:r w:rsidRPr="001E5742">
        <w:rPr>
          <w:rFonts w:ascii="Arial" w:hAnsi="Arial" w:cs="Arial"/>
          <w:sz w:val="24"/>
          <w:szCs w:val="24"/>
        </w:rPr>
        <w:t xml:space="preserve"> от 27.07.2010 № 210-ФЗ "Об организации предоставления государственных и муниципальных услуг";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6) </w:t>
      </w:r>
      <w:hyperlink r:id="rId14" w:history="1">
        <w:r w:rsidRPr="001E5742">
          <w:rPr>
            <w:rFonts w:ascii="Arial" w:hAnsi="Arial" w:cs="Arial"/>
            <w:sz w:val="24"/>
            <w:szCs w:val="24"/>
          </w:rPr>
          <w:t>Устав</w:t>
        </w:r>
      </w:hyperlink>
      <w:r w:rsidRPr="001E5742">
        <w:rPr>
          <w:rFonts w:ascii="Arial" w:hAnsi="Arial" w:cs="Arial"/>
          <w:sz w:val="24"/>
          <w:szCs w:val="24"/>
        </w:rPr>
        <w:t xml:space="preserve"> муниципального образования "Первомайский район".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соответствии с нормативными правовыми актами Российской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Федерации для предоставления муниципальной услуги,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подлежащих представлению заявителем, способы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их получения заявителем, в том числе в электронной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форме, порядок их представления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55"/>
      <w:bookmarkEnd w:id="3"/>
      <w:r w:rsidRPr="001E5742">
        <w:rPr>
          <w:rFonts w:ascii="Arial" w:hAnsi="Arial" w:cs="Arial"/>
          <w:sz w:val="24"/>
          <w:szCs w:val="24"/>
        </w:rPr>
        <w:t xml:space="preserve">30. Для предоставления муниципальной услуги заявитель представляет </w:t>
      </w:r>
      <w:hyperlink w:anchor="P530" w:history="1">
        <w:r w:rsidRPr="001E5742">
          <w:rPr>
            <w:rFonts w:ascii="Arial" w:hAnsi="Arial" w:cs="Arial"/>
            <w:sz w:val="24"/>
            <w:szCs w:val="24"/>
          </w:rPr>
          <w:t>заявление</w:t>
        </w:r>
      </w:hyperlink>
      <w:r w:rsidRPr="001E5742">
        <w:rPr>
          <w:rFonts w:ascii="Arial" w:hAnsi="Arial" w:cs="Arial"/>
          <w:sz w:val="24"/>
          <w:szCs w:val="24"/>
        </w:rPr>
        <w:t xml:space="preserve"> по форме, представленной в приложении 1 к настоящему Регламенту. В заявлении о предварительном согласовании предоставления земельного участка указываются: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3) кадастровый номер земельного участка, заявление </w:t>
      </w:r>
      <w:proofErr w:type="gramStart"/>
      <w:r w:rsidRPr="001E5742">
        <w:rPr>
          <w:rFonts w:ascii="Arial" w:hAnsi="Arial" w:cs="Arial"/>
          <w:sz w:val="24"/>
          <w:szCs w:val="24"/>
        </w:rPr>
        <w:t>о предваритель</w:t>
      </w:r>
      <w:r>
        <w:rPr>
          <w:rFonts w:ascii="Arial" w:hAnsi="Arial" w:cs="Arial"/>
          <w:sz w:val="24"/>
          <w:szCs w:val="24"/>
        </w:rPr>
        <w:t>ном согласовании предоставления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государственной регистрации недвижимости";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5) кадастровый номер земельного участка или кадастровые номера </w:t>
      </w:r>
      <w:r w:rsidRPr="001E5742">
        <w:rPr>
          <w:rFonts w:ascii="Arial" w:hAnsi="Arial" w:cs="Arial"/>
          <w:sz w:val="24"/>
          <w:szCs w:val="24"/>
        </w:rPr>
        <w:lastRenderedPageBreak/>
        <w:t>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настоящего Кодекса оснований;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8) цель использования земельного участка;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11) почтовый адрес и (или) адрес электронной почты для связи с заявителем.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67"/>
      <w:bookmarkEnd w:id="4"/>
      <w:r w:rsidRPr="001E5742">
        <w:rPr>
          <w:rFonts w:ascii="Arial" w:hAnsi="Arial" w:cs="Arial"/>
          <w:sz w:val="24"/>
          <w:szCs w:val="24"/>
        </w:rPr>
        <w:t>31. К заявлению о предварительном согласовании предоставления земельного участка прилагаются: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32. Форма </w:t>
      </w:r>
      <w:hyperlink w:anchor="P530" w:history="1">
        <w:r w:rsidRPr="001E5742">
          <w:rPr>
            <w:rFonts w:ascii="Arial" w:hAnsi="Arial" w:cs="Arial"/>
            <w:sz w:val="24"/>
            <w:szCs w:val="24"/>
          </w:rPr>
          <w:t>заявления</w:t>
        </w:r>
      </w:hyperlink>
      <w:r w:rsidRPr="001E5742">
        <w:rPr>
          <w:rFonts w:ascii="Arial" w:hAnsi="Arial" w:cs="Arial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Первомайского района.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33. В бумажном виде форма </w:t>
      </w:r>
      <w:hyperlink w:anchor="P530" w:history="1">
        <w:r w:rsidRPr="001E5742">
          <w:rPr>
            <w:rFonts w:ascii="Arial" w:hAnsi="Arial" w:cs="Arial"/>
            <w:sz w:val="24"/>
            <w:szCs w:val="24"/>
          </w:rPr>
          <w:t>заявления</w:t>
        </w:r>
      </w:hyperlink>
      <w:r w:rsidRPr="001E5742">
        <w:rPr>
          <w:rFonts w:ascii="Arial" w:hAnsi="Arial" w:cs="Arial"/>
          <w:sz w:val="24"/>
          <w:szCs w:val="24"/>
        </w:rPr>
        <w:t xml:space="preserve"> может быть предоставлена </w:t>
      </w:r>
      <w:r w:rsidRPr="001E5742">
        <w:rPr>
          <w:rFonts w:ascii="Arial" w:hAnsi="Arial" w:cs="Arial"/>
          <w:sz w:val="24"/>
          <w:szCs w:val="24"/>
        </w:rPr>
        <w:lastRenderedPageBreak/>
        <w:t xml:space="preserve">непосредственно в Управлении по адресу, указанному в </w:t>
      </w:r>
      <w:hyperlink w:anchor="P55" w:history="1">
        <w:r w:rsidRPr="001E5742">
          <w:rPr>
            <w:rFonts w:ascii="Arial" w:hAnsi="Arial" w:cs="Arial"/>
            <w:sz w:val="24"/>
            <w:szCs w:val="24"/>
          </w:rPr>
          <w:t>пункте 8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34.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35. Документы, необходимые для предоставления муниципальной услуги, могут быть представлены в Управление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36. В случае направления заявления в электронной форме заявитель прикладывает к такому обращению необходимые документы и материалы в электронной форме. Заявление и приложенные документы заверяются цифровой подписью заявителя.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соответствии с нормативными правовыми актами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для предоставления муниципальной услуги, которые находятся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распоряжении государственных органов, органов местного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самоуправления и иных органов, участвующих в предоставлении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муниципальной услуги, и которые заявитель вправе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представить, а также способы их получения заявителями,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том числе в электронной форме, порядок их представления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88"/>
      <w:bookmarkEnd w:id="5"/>
      <w:r w:rsidRPr="001E5742">
        <w:rPr>
          <w:rFonts w:ascii="Arial" w:hAnsi="Arial" w:cs="Arial"/>
          <w:sz w:val="24"/>
          <w:szCs w:val="24"/>
        </w:rPr>
        <w:t>37.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выписка из Единого государственного реестра юридических лиц;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Выписка из Единого государственного реестра недвижимости на земельный участок.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Заявитель вправе представить указанные документы и информацию в Управление по собственной инициативе.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38. В случае если заявителем не представлены документы, указанные в </w:t>
      </w:r>
      <w:hyperlink w:anchor="P188" w:history="1">
        <w:r w:rsidRPr="001E5742">
          <w:rPr>
            <w:rFonts w:ascii="Arial" w:hAnsi="Arial" w:cs="Arial"/>
            <w:sz w:val="24"/>
            <w:szCs w:val="24"/>
          </w:rPr>
          <w:t>пункте 37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специалист Управления получает данные документы самостоятельно в рамках межведомственного взаимодействия.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38. Управление не вправе требовать от заявителя: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</w:t>
      </w:r>
      <w:r w:rsidRPr="001E5742">
        <w:rPr>
          <w:rFonts w:ascii="Arial" w:hAnsi="Arial" w:cs="Arial"/>
          <w:sz w:val="24"/>
          <w:szCs w:val="24"/>
        </w:rPr>
        <w:lastRenderedPageBreak/>
        <w:t xml:space="preserve">Федерации, муниципальными правовыми актами, за исключением документов, включенных в определенный </w:t>
      </w:r>
      <w:hyperlink r:id="rId15" w:history="1">
        <w:r w:rsidRPr="001E5742">
          <w:rPr>
            <w:rFonts w:ascii="Arial" w:hAnsi="Arial" w:cs="Arial"/>
            <w:sz w:val="24"/>
            <w:szCs w:val="24"/>
          </w:rPr>
          <w:t>частью 6 статьи 7</w:t>
        </w:r>
      </w:hyperlink>
      <w:r w:rsidRPr="001E5742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39. Основания для отказа в приеме документов, необходимых для предоставления муниципальной услуги: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1) отсутствие в заявлении обязательных сведений, указанных в </w:t>
      </w:r>
      <w:hyperlink w:anchor="P155" w:history="1">
        <w:r w:rsidRPr="001E5742">
          <w:rPr>
            <w:rFonts w:ascii="Arial" w:hAnsi="Arial" w:cs="Arial"/>
            <w:sz w:val="24"/>
            <w:szCs w:val="24"/>
          </w:rPr>
          <w:t>пункте 30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заявление подано в иной уполномоченный орган;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3) к заявлению не приложены документы, предусмотренные </w:t>
      </w:r>
      <w:hyperlink w:anchor="P167" w:history="1">
        <w:r w:rsidRPr="001E5742">
          <w:rPr>
            <w:rFonts w:ascii="Arial" w:hAnsi="Arial" w:cs="Arial"/>
            <w:sz w:val="24"/>
            <w:szCs w:val="24"/>
          </w:rPr>
          <w:t>пунктом 31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в документах имеются подчистки, приписки, зачеркнутые слова;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документы содержат повреждения, наличие которых не позволяет однозначно истолковать их содержание.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Исчерпывающий перечень оснований для отказа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212"/>
      <w:bookmarkEnd w:id="6"/>
      <w:r w:rsidRPr="001E5742">
        <w:rPr>
          <w:rFonts w:ascii="Arial" w:hAnsi="Arial" w:cs="Arial"/>
          <w:sz w:val="24"/>
          <w:szCs w:val="24"/>
        </w:rPr>
        <w:t>40. Основания для отказа в предоставлении муниципальной услуги: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6" w:history="1">
        <w:r w:rsidRPr="001E5742">
          <w:rPr>
            <w:rFonts w:ascii="Arial" w:hAnsi="Arial" w:cs="Arial"/>
            <w:sz w:val="24"/>
            <w:szCs w:val="24"/>
          </w:rPr>
          <w:t>пункте 16 статьи 11.10</w:t>
        </w:r>
      </w:hyperlink>
      <w:r w:rsidRPr="001E5742">
        <w:rPr>
          <w:rFonts w:ascii="Arial" w:hAnsi="Arial" w:cs="Arial"/>
          <w:sz w:val="24"/>
          <w:szCs w:val="24"/>
        </w:rPr>
        <w:t xml:space="preserve"> Земельного кодекса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Земельного кодекса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земельный участок, границы которого подлежат уточнению в соответствии с Федеральным законом "О государственной регистрации недвижимости",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Исчерпывающий перечень оснований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для приостановления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220"/>
      <w:bookmarkEnd w:id="7"/>
      <w:r w:rsidRPr="001E5742">
        <w:rPr>
          <w:rFonts w:ascii="Arial" w:hAnsi="Arial" w:cs="Arial"/>
          <w:sz w:val="24"/>
          <w:szCs w:val="24"/>
        </w:rPr>
        <w:t>41. Основанием для приостановления предоставления муниципальной услуги является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которая частично или полностью совпадает с представленным заявлением и приложенной к этому заявлению схемой расположения земельного участка.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схемы, о чем заявитель извещается способом, указанным им в заявлении в срок не позднее одного рабочего дня со дня регистрации </w:t>
      </w:r>
      <w:r w:rsidRPr="001E5742">
        <w:rPr>
          <w:rFonts w:ascii="Arial" w:hAnsi="Arial" w:cs="Arial"/>
          <w:sz w:val="24"/>
          <w:szCs w:val="24"/>
        </w:rPr>
        <w:lastRenderedPageBreak/>
        <w:t>заявления.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Перечень услуг, которые являются необходимыми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 обязательными для предоставления муниципальной услуги,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том числе сведения о документе (документах), выдаваемом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(выдаваемых) организациями, участвующими в предоставлении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42. Услуги, которые являются необходимыми и обязательными для предоставления муниципальной услуги отсутствуют.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Размер платы, взимаемой с заявителя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 предоставлении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43. Муниципальная услуга предоставляется бесплатно.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муниципальной услуги, и способы ее взимания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 предоставление услуг, которые являются необходимыми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 обязательными для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44. Размер платы, взимаемой с заявителя при предоставлении муниципальной услуги, и способы ее взимания за предоставление услуг, которые являются необходимыми и обязательными для предоставления муниципальной услуги,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результата предоставления таких услуг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45.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46.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Срок и порядок регистрации запроса заявителя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 предоставлении муниципальной услуги,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том числе в электронной форме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47. Заявление на бумажном носителе регистрируется специалистом Управления не позднее одного рабочего дня, следующего за днем поступления в Управление заявления и документов, необходимых для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48. Регистрация заявления, направленного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его поступления в Управление.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муниципальная услуга, к месту ожидания и приема заявителей,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размещению и оформлению визуальной и текстовой информации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 порядке предоставления такой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49. Здание Администрации Первомайского района оборудуется входом, обеспечивающим свободный доступ заявителей.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50. Центральный вход в здание оборудуется информационной табличкой (вывеской), содержащей информацию о наименовании органа местного самоуправления, предоставляющего муниципальную услугу: Управление имущественных отношений Администрации Первомайского района.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51. Парковочные места для автомобилей расположены на расстоянии 30 метров от центрального входа в Администрацию.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52. Прием заявителей осуществляется в специально выделенных для этих целей помещениях.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У входа в каждое из помещений размещается табличка с фамилией, именем и отчеством специалиста, а также замещаемой им должности.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53. Место информирования, предназначенное для ознакомления заявителей с информационными материалами, оборудуется: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информационными стендами;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стульями и столами для возможности оформления документов.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54. Место для ожидания в очереди на предоставление или получение документов оборудуется диваном и стульями. Количество мест ожидания составляет не менее 4 мест.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55. В месте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56. Место для заполнения документов оборудуется стульями и столами и обеспечивается образцами заполнения документов, бланками </w:t>
      </w:r>
      <w:hyperlink w:anchor="P530" w:history="1">
        <w:r w:rsidRPr="001E5742">
          <w:rPr>
            <w:rFonts w:ascii="Arial" w:hAnsi="Arial" w:cs="Arial"/>
            <w:sz w:val="24"/>
            <w:szCs w:val="24"/>
          </w:rPr>
          <w:t>заявлений</w:t>
        </w:r>
      </w:hyperlink>
      <w:r w:rsidRPr="001E5742">
        <w:rPr>
          <w:rFonts w:ascii="Arial" w:hAnsi="Arial" w:cs="Arial"/>
          <w:sz w:val="24"/>
          <w:szCs w:val="24"/>
        </w:rPr>
        <w:t>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57. Места для ожидания приема граждан оборудуются: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противопожарной системой и средствами пожаротушения;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системой охраны;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средствами оповещения о возникновении чрезвычайной ситуации.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месте ожидания приема граждан на видном месте размещается схема расположения средств пожаротушения и путей эвакуации посетителей и специалистов.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58.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59. Рабочее место специалиста Управления оборудуется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 организации рабочих мест предусматривается возможность свободного входа и выхода специалистов из помещения при необходимости.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60. Обеспечение инвалидам беспрепятственного доступа к объектам, в которых предоставляется муниципальная услуга, осуществляется в соответствии с требованиями </w:t>
      </w:r>
      <w:hyperlink r:id="rId17" w:history="1">
        <w:r w:rsidRPr="001E5742">
          <w:rPr>
            <w:rFonts w:ascii="Arial" w:hAnsi="Arial" w:cs="Arial"/>
            <w:sz w:val="24"/>
            <w:szCs w:val="24"/>
          </w:rPr>
          <w:t>статьи 15</w:t>
        </w:r>
      </w:hyperlink>
      <w:r w:rsidRPr="001E5742">
        <w:rPr>
          <w:rFonts w:ascii="Arial" w:hAnsi="Arial" w:cs="Arial"/>
          <w:sz w:val="24"/>
          <w:szCs w:val="24"/>
        </w:rPr>
        <w:t xml:space="preserve"> Федерального закона от 24.11.1995 N 181-ФЗ "О социальной защите инвалидов в Российской Федерации".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61. Показателями доступности предоставления муниципальной услуги являются: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достоверность предоставляемой информации;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2) полнота информирования заинтересованных лиц;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6) возможность получения заявителем информации о ходе предоставления муниципальной услуги с использованием средств телефонной и почтовой связи, электронного информирования.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62. Показатели качества предоставления муниципальной услуги: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соблюдение требований стандарта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отсутствие очередей при приеме документов от заявителей;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отсутствие обоснованных жалоб на решения Управления, действия (бездействия) специалистов Управления, их некорректное и невнимательное отношение к заявителям;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63. При получении муниципальной услуги заявитель осуществляет не более двух (при подаче документов, при получении результата предоставления муниципальной услуги) взаимодействий с должностными лицами, в том числе: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при подаче запроса на получение услуги и получении результата услуги заявителем лично, в том числе через МФЦ, - не более двух раз;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- взаимодействие с должностными лицами не требуется.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64. Продолжительность каждого взаимодействия не должна превышать 15 минут.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предоставления муниципальной услуги в многофункциональных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центрах и особенности предоставления муниципальной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услуги в электронной форме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65.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66.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67.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68. Заявитель вправе представить заявительные документы в электронном виде, если он располагает техническими возможностями осуществить сканирование представляемых для рассмотрения вопроса документов, сформировать электронное дело, все документы которого связаны единым </w:t>
      </w:r>
      <w:r w:rsidRPr="001E5742">
        <w:rPr>
          <w:rFonts w:ascii="Arial" w:hAnsi="Arial" w:cs="Arial"/>
          <w:sz w:val="24"/>
          <w:szCs w:val="24"/>
        </w:rPr>
        <w:lastRenderedPageBreak/>
        <w:t>уникальным идентификационным кодом, позволяющим установить принадлежность документов конкретному заявителю, и заверить электронное дело своей электронной цифровой подписью.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Допустимые форматы вложений: </w:t>
      </w:r>
      <w:proofErr w:type="spellStart"/>
      <w:r w:rsidRPr="001E5742">
        <w:rPr>
          <w:rFonts w:ascii="Arial" w:hAnsi="Arial" w:cs="Arial"/>
          <w:sz w:val="24"/>
          <w:szCs w:val="24"/>
        </w:rPr>
        <w:t>word</w:t>
      </w:r>
      <w:proofErr w:type="spellEnd"/>
      <w:r w:rsidRPr="001E57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5742">
        <w:rPr>
          <w:rFonts w:ascii="Arial" w:hAnsi="Arial" w:cs="Arial"/>
          <w:sz w:val="24"/>
          <w:szCs w:val="24"/>
        </w:rPr>
        <w:t>pdf</w:t>
      </w:r>
      <w:proofErr w:type="spellEnd"/>
      <w:r w:rsidRPr="001E5742">
        <w:rPr>
          <w:rFonts w:ascii="Arial" w:hAnsi="Arial" w:cs="Arial"/>
          <w:sz w:val="24"/>
          <w:szCs w:val="24"/>
        </w:rPr>
        <w:t>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69.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1) ознакомления с формами </w:t>
      </w:r>
      <w:hyperlink w:anchor="P530" w:history="1">
        <w:r w:rsidRPr="001E5742">
          <w:rPr>
            <w:rFonts w:ascii="Arial" w:hAnsi="Arial" w:cs="Arial"/>
            <w:sz w:val="24"/>
            <w:szCs w:val="24"/>
          </w:rPr>
          <w:t>заявлений</w:t>
        </w:r>
      </w:hyperlink>
      <w:r w:rsidRPr="001E5742">
        <w:rPr>
          <w:rFonts w:ascii="Arial" w:hAnsi="Arial" w:cs="Arial"/>
          <w:sz w:val="24"/>
          <w:szCs w:val="24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представления заявления о предоставлении муниципальной услуги в электронном виде;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осуществления мониторинга хода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70. Организация предоставления муниципальной услуги осуществляется по принципу "одного окна" на базе МФЦ при личном обращении заявителя.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71. Организация предоставления муниципальной услуги на базе МФЦ осуществляется в соответствии с соглашением о взаимодействии между Управлением и МФЦ, заключенным в установленном порядке.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АДМИНИСТРАТИВНЫХ ПРОЦЕДУР (ДЕЙСТВИЙ), ТРЕБОВАНИЯ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 ПОРЯДКУ ИХ ВЫПОЛНЕНИЯ, В ТОМ ЧИСЛЕ ОСОБЕННОСТИ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ВЫПОЛНЕНИЯ АДМИНИСТРАТИВНЫХ ПРОЦЕДУР (ДЕЙСТВИЙ)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ЭЛЕКТРОННОЙ ФОРМЕ, А ТАКЖЕ ОСОБЕННОСТИ ВЫПОЛНЕНИЯ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АДМИНИСТРАТИВНЫХ ПРОЦЕДУР В МЦФ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72. Предоставление муниципальной услуги включает в себя следующие административные процедуры: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рассмотрение заявления и представленных документов;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принятие решения о предоставлении либо об отказе в предоставлении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выдача результата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73. Описание последовательности прохождения административных процедур предоставления муниципальной услуги представлено в </w:t>
      </w:r>
      <w:hyperlink w:anchor="P607" w:history="1">
        <w:r w:rsidRPr="001E5742">
          <w:rPr>
            <w:rFonts w:ascii="Arial" w:hAnsi="Arial" w:cs="Arial"/>
            <w:sz w:val="24"/>
            <w:szCs w:val="24"/>
          </w:rPr>
          <w:t>блок-схеме</w:t>
        </w:r>
      </w:hyperlink>
      <w:r w:rsidRPr="001E5742">
        <w:rPr>
          <w:rFonts w:ascii="Arial" w:hAnsi="Arial" w:cs="Arial"/>
          <w:sz w:val="24"/>
          <w:szCs w:val="24"/>
        </w:rPr>
        <w:t xml:space="preserve"> в приложении 2 к настоящему Регламенту.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Прием заявления и документов, необходимых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для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74. Основанием для начала выполнения процедуры является поступление в Управление при личном обращении, почтовым отправлением, в электронной форме, а также поданных в МФЦ заявления о предоставлении муниципальной услуги и прилагаемых к нему документов.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75. Должностное лицо, ответственное за выполнение настоящего административного действия: ведущий специалист по земельным отношениям Управления (далее - специалист Управления).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76. При личной подаче заявления заявителем специалист Управления осуществляет проверку представленного заявления и приложенных к нему документов.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случае обнаружения несоответствия представленного заявления и документов предъявляемым требованиям специалист Управления ставит на заявлении отметку об отказе в приеме документов с обязательным указанием причины такого отказа, заверяет указанную отметку своей подписью и возвращает заявителю заявление с приложенными к нему документами.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В случае соответствия заявления и приложенных к нему документов требованиям, установленным </w:t>
      </w:r>
      <w:hyperlink w:anchor="P155" w:history="1">
        <w:r w:rsidRPr="001E5742">
          <w:rPr>
            <w:rFonts w:ascii="Arial" w:hAnsi="Arial" w:cs="Arial"/>
            <w:sz w:val="24"/>
            <w:szCs w:val="24"/>
          </w:rPr>
          <w:t>пунктами 30</w:t>
        </w:r>
      </w:hyperlink>
      <w:r w:rsidRPr="001E5742">
        <w:rPr>
          <w:rFonts w:ascii="Arial" w:hAnsi="Arial" w:cs="Arial"/>
          <w:sz w:val="24"/>
          <w:szCs w:val="24"/>
        </w:rPr>
        <w:t xml:space="preserve"> - </w:t>
      </w:r>
      <w:hyperlink w:anchor="P167" w:history="1">
        <w:r w:rsidRPr="001E5742">
          <w:rPr>
            <w:rFonts w:ascii="Arial" w:hAnsi="Arial" w:cs="Arial"/>
            <w:sz w:val="24"/>
            <w:szCs w:val="24"/>
          </w:rPr>
          <w:t>31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заявление в присутствии заявителя регистрируется специалистом Управления в специальном журнале.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номера. Второй экземпляр заявления с отметкой о его принятии выдается на руки заявителю.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77. Максимальное время приема и регистрации заявления при личном обращении заявителя не должно превышать 15 минут.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78. При направлении заявителем - физическим лицом заявления почтовым отправлением специалист, ответственный за делопроизводство в Управлении (делопроизводитель), в течение одного рабочего дня со дня поступления заявления в Управление почтовой корреспонденции передает поступившие заявление и документы вместе с почтовым конвертом специалисту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Специалист Управления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журнале.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 направлении заявителем - юридическим лицом заявления почтовым отправлением специалист, ответственный за делопроизводство в Управлении (делопроизводитель), в течение одного рабочего дня со дня поступления заявления в Управление почтовой корреспонденции регистрирует ее. На зарегистрированном заявлении проставляется отметка с указанием текущей даты и присвоенного входящего номера.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79. При поступлении заявления с пакетом документов по электронной форме через Единый государственный портал государственных и муниципальных услуг (функций) или официальный сайт администрации Первомайского района специалист, ответственный за делопроизводство в Управлении (делопроизводитель), в течение одного рабочего дня со дня поступления заявления распечатывает его и приложенные к нему документы и передает их специалисту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Специалист Управления в течение 1 рабочего дня с момента поступления к </w:t>
      </w:r>
      <w:r w:rsidRPr="001E5742">
        <w:rPr>
          <w:rFonts w:ascii="Arial" w:hAnsi="Arial" w:cs="Arial"/>
          <w:sz w:val="24"/>
          <w:szCs w:val="24"/>
        </w:rPr>
        <w:lastRenderedPageBreak/>
        <w:t>нему документов: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проверяет документы согласно представленной описи и регистрирует заявление в специальном журнале. На зарегистрированном заявлении специалистом Управления ставится отметка о регистрации заявления с указанием текущей даты и присвоенного входящего номера;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подтверждает факт получения заявления ответным сообщением заявителю в электронной форме с указанием даты и входящего номера.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80. Зарегистрированное заявление и приложенные к нему документы в день их регистрации передаются руководителю Управления, который определяет ответственного за исполнение.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течение 1 рабочего дня с момента определения ответственного исполнителя специалист, ответственный за делопроизводство в Управлении (делопроизводитель), возвращает заявление и приложенные к нему документы в Управление для исполнения.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81. Результат административной процедуры: регистрация заявления.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82. Максимальная продолжительность административной процедуры: 2 календарных дня.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Рассмотрение заявления и представленных документов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83.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Должностное лицо, ответственное за выполнение административной процедуры, - специалист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84. В случае непредставления заявителем документов, указанных в </w:t>
      </w:r>
      <w:hyperlink w:anchor="P188" w:history="1">
        <w:r w:rsidRPr="001E5742">
          <w:rPr>
            <w:rFonts w:ascii="Arial" w:hAnsi="Arial" w:cs="Arial"/>
            <w:sz w:val="24"/>
            <w:szCs w:val="24"/>
          </w:rPr>
          <w:t>пункте 37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специалист Управления переходит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85. В случае предоставления заявителем всех документов, указанных в </w:t>
      </w:r>
      <w:hyperlink w:anchor="P188" w:history="1">
        <w:r w:rsidRPr="001E5742">
          <w:rPr>
            <w:rFonts w:ascii="Arial" w:hAnsi="Arial" w:cs="Arial"/>
            <w:sz w:val="24"/>
            <w:szCs w:val="24"/>
          </w:rPr>
          <w:t>пункте 37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86. В течение десяти дней со дня поступления заявления о предварительном согласовании предоставления земельного участка специалист Управления возвращает заявление заявителю, если оно не соответствует требованиям </w:t>
      </w:r>
      <w:hyperlink w:anchor="P155" w:history="1">
        <w:r w:rsidRPr="001E5742">
          <w:rPr>
            <w:rFonts w:ascii="Arial" w:hAnsi="Arial" w:cs="Arial"/>
            <w:sz w:val="24"/>
            <w:szCs w:val="24"/>
          </w:rPr>
          <w:t>пункта 30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подано в иной уполномоченный орган или к заявлению не приложены документы, предусмотренные </w:t>
      </w:r>
      <w:hyperlink w:anchor="P167" w:history="1">
        <w:r w:rsidRPr="001E5742">
          <w:rPr>
            <w:rFonts w:ascii="Arial" w:hAnsi="Arial" w:cs="Arial"/>
            <w:sz w:val="24"/>
            <w:szCs w:val="24"/>
          </w:rPr>
          <w:t>пунктом 31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87. В случае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уполномоченный орган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 Взимание платы с уполномоченного органа в случае подготовки в соответствии с настоящим пунктом схемы расположения земельного участка в форме </w:t>
      </w:r>
      <w:r w:rsidRPr="001E5742">
        <w:rPr>
          <w:rFonts w:ascii="Arial" w:hAnsi="Arial" w:cs="Arial"/>
          <w:sz w:val="24"/>
          <w:szCs w:val="24"/>
        </w:rPr>
        <w:lastRenderedPageBreak/>
        <w:t>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недвижимости, в информационно-телекоммуникационной сети "Интернет" не осуществляется.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88. При установлении оснований, указанных в </w:t>
      </w:r>
      <w:hyperlink w:anchor="P212" w:history="1">
        <w:r w:rsidRPr="001E5742">
          <w:rPr>
            <w:rFonts w:ascii="Arial" w:hAnsi="Arial" w:cs="Arial"/>
            <w:sz w:val="24"/>
            <w:szCs w:val="24"/>
          </w:rPr>
          <w:t>пункте 40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специалист Управления в течение тридцати календарных дней с даты поступления заявления готовит уведомление об отказе в предоставлении муниципальной услуги и направляет его заявителю вместе с заявлением и прилагаемыми к нему документами.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89. При установлении оснований, указанных в </w:t>
      </w:r>
      <w:hyperlink w:anchor="P220" w:history="1">
        <w:r w:rsidRPr="001E5742">
          <w:rPr>
            <w:rFonts w:ascii="Arial" w:hAnsi="Arial" w:cs="Arial"/>
            <w:sz w:val="24"/>
            <w:szCs w:val="24"/>
          </w:rPr>
          <w:t>пункте 41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специалист Управления приостанавливает предоставление муниципальной услуги.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90. Результатом настоящей административной процедуры является: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373"/>
      <w:bookmarkEnd w:id="8"/>
      <w:r w:rsidRPr="001E5742">
        <w:rPr>
          <w:rFonts w:ascii="Arial" w:hAnsi="Arial" w:cs="Arial"/>
          <w:sz w:val="24"/>
          <w:szCs w:val="24"/>
        </w:rPr>
        <w:t xml:space="preserve">2) выявление факта несоответствия заявления требованиям </w:t>
      </w:r>
      <w:hyperlink w:anchor="P155" w:history="1">
        <w:r w:rsidRPr="001E5742">
          <w:rPr>
            <w:rFonts w:ascii="Arial" w:hAnsi="Arial" w:cs="Arial"/>
            <w:sz w:val="24"/>
            <w:szCs w:val="24"/>
          </w:rPr>
          <w:t>пункта 30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выявление факта, что заявление подано в иной уполномоченный орган;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375"/>
      <w:bookmarkEnd w:id="9"/>
      <w:r w:rsidRPr="001E5742">
        <w:rPr>
          <w:rFonts w:ascii="Arial" w:hAnsi="Arial" w:cs="Arial"/>
          <w:sz w:val="24"/>
          <w:szCs w:val="24"/>
        </w:rPr>
        <w:t xml:space="preserve">4) выявление факта, что к заявлению не приложены документы, предусмотренные </w:t>
      </w:r>
      <w:hyperlink w:anchor="P167" w:history="1">
        <w:r w:rsidRPr="001E5742">
          <w:rPr>
            <w:rFonts w:ascii="Arial" w:hAnsi="Arial" w:cs="Arial"/>
            <w:sz w:val="24"/>
            <w:szCs w:val="24"/>
          </w:rPr>
          <w:t>пунктом 31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91. Общий максимальный срок выполнения настоящей административной процедуры не превышает одного рабочего дня с даты поступления заявления специалисту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В случае выявления фактов, указанных в </w:t>
      </w:r>
      <w:hyperlink w:anchor="P373" w:history="1">
        <w:r w:rsidRPr="001E5742">
          <w:rPr>
            <w:rFonts w:ascii="Arial" w:hAnsi="Arial" w:cs="Arial"/>
            <w:sz w:val="24"/>
            <w:szCs w:val="24"/>
          </w:rPr>
          <w:t>подпунктах 2</w:t>
        </w:r>
      </w:hyperlink>
      <w:r w:rsidRPr="001E5742">
        <w:rPr>
          <w:rFonts w:ascii="Arial" w:hAnsi="Arial" w:cs="Arial"/>
          <w:sz w:val="24"/>
          <w:szCs w:val="24"/>
        </w:rPr>
        <w:t xml:space="preserve"> - </w:t>
      </w:r>
      <w:hyperlink w:anchor="P375" w:history="1">
        <w:r w:rsidRPr="001E5742">
          <w:rPr>
            <w:rFonts w:ascii="Arial" w:hAnsi="Arial" w:cs="Arial"/>
            <w:sz w:val="24"/>
            <w:szCs w:val="24"/>
          </w:rPr>
          <w:t>4 пункта 90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специалист Управления в течение десяти календарных дней со дня поступления зарегистрированного заявления о предварительном согласовании предоставления земельного участка возвращает заявление заявителю.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органы (организации), участвующие в предоставлении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92. Основанием для начала настоящей административной процедуры является отсутствие в пакете предоставленных заявителем документов, которые запрашиваются Управлением в рамках межведомственного взаимодействия.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Должностное лицо, ответственное за выполнение административной процедуры, - специалист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93. При подготовке межведомственного запроса специалист Управления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94. Формирование и направление межведомственных запросов осуществляется в соответствии с требованиями Федерального </w:t>
      </w:r>
      <w:hyperlink r:id="rId18" w:history="1">
        <w:r w:rsidRPr="001E5742">
          <w:rPr>
            <w:rFonts w:ascii="Arial" w:hAnsi="Arial" w:cs="Arial"/>
            <w:sz w:val="24"/>
            <w:szCs w:val="24"/>
          </w:rPr>
          <w:t>закона</w:t>
        </w:r>
      </w:hyperlink>
      <w:r w:rsidRPr="001E5742">
        <w:rPr>
          <w:rFonts w:ascii="Arial" w:hAnsi="Arial" w:cs="Arial"/>
          <w:sz w:val="24"/>
          <w:szCs w:val="24"/>
        </w:rPr>
        <w:t xml:space="preserve"> от </w:t>
      </w:r>
      <w:r w:rsidRPr="001E5742">
        <w:rPr>
          <w:rFonts w:ascii="Arial" w:hAnsi="Arial" w:cs="Arial"/>
          <w:sz w:val="24"/>
          <w:szCs w:val="24"/>
        </w:rPr>
        <w:lastRenderedPageBreak/>
        <w:t>27.07.2010 N 210-</w:t>
      </w:r>
      <w:r>
        <w:rPr>
          <w:rFonts w:ascii="Arial" w:hAnsi="Arial" w:cs="Arial"/>
          <w:sz w:val="24"/>
          <w:szCs w:val="24"/>
        </w:rPr>
        <w:t xml:space="preserve">ФЗ </w:t>
      </w:r>
      <w:r w:rsidRPr="001E5742">
        <w:rPr>
          <w:rFonts w:ascii="Arial" w:hAnsi="Arial" w:cs="Arial"/>
          <w:sz w:val="24"/>
          <w:szCs w:val="24"/>
        </w:rPr>
        <w:t>"Об организации предоставления государственных и муниципальных услуг".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95. Для предоставления муниципальной услуги специалист Управления направляет межведомственные запросы в: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Федеральную службу государственной регистрации, кадастра и картографии о предоставлении сведений в отношении испрашиваемого земельного участка: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а) из государственного кадастра недвижимости;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б) из Единого государственного реестра;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Федеральную налоговую службу о предоставлении сведений в отношении заявителя из Единого государственного реестра юридических лиц либо из Единого государственного реестра индивидуальных предпринимателей.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96. В течение одного рабочего дня с момента получения ответа на межведомственный запрос специалист Управления приобщает представленные по межведомственному запросу документы и информацию к соответствующему запросу.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97.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98. Максимальный срок выполнения административной процедуры не должен превышать 6 рабочих дней со дня получения специалистом Управления заявления и приложенных к нему документов.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Принятие решения о предоставлении либо об отказе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99. Основанием для начала данной административной процедуры является получение полного пакета документов, указанных в </w:t>
      </w:r>
      <w:hyperlink w:anchor="P167" w:history="1">
        <w:r w:rsidRPr="001E5742">
          <w:rPr>
            <w:rFonts w:ascii="Arial" w:hAnsi="Arial" w:cs="Arial"/>
            <w:sz w:val="24"/>
            <w:szCs w:val="24"/>
          </w:rPr>
          <w:t>пунктах 31</w:t>
        </w:r>
      </w:hyperlink>
      <w:r w:rsidRPr="001E5742">
        <w:rPr>
          <w:rFonts w:ascii="Arial" w:hAnsi="Arial" w:cs="Arial"/>
          <w:sz w:val="24"/>
          <w:szCs w:val="24"/>
        </w:rPr>
        <w:t xml:space="preserve"> и </w:t>
      </w:r>
      <w:hyperlink w:anchor="P188" w:history="1">
        <w:r w:rsidRPr="001E5742">
          <w:rPr>
            <w:rFonts w:ascii="Arial" w:hAnsi="Arial" w:cs="Arial"/>
            <w:sz w:val="24"/>
            <w:szCs w:val="24"/>
          </w:rPr>
          <w:t>37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Должностное лицо, ответственное за выполнение настоящего административного действия, - специалист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401"/>
      <w:bookmarkEnd w:id="10"/>
      <w:r w:rsidRPr="001E5742">
        <w:rPr>
          <w:rFonts w:ascii="Arial" w:hAnsi="Arial" w:cs="Arial"/>
          <w:sz w:val="24"/>
          <w:szCs w:val="24"/>
        </w:rPr>
        <w:t>100. Специалист Управления в течение одного рабочего дня со дня получения полного пакета документов готовит: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проект распоряжения Управления имущественных отношений Администрации Первомайского района о предварительном согласовании предоставления земельного участка;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уведомление об отказе в предварительном согласовании предоставления земельного участка, содержащее все основания отказа.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101. Документ, оформляющий одно из принятых решений, в день его изготовления передается специалистом Управления руководителю Управления имущественных отношений Администрации Первомайского района (далее –руководитель Управления) для предварительной проверки и наложения визы.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Срок согласования проекта указанного документа руководителем Управления - 1 день со дня поступления к нему проектов документов.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102. В случае несоответствия требованиям действующего законодательства проект распоряжения либо уведомление об отказе возвращаются руководителем Управления специалисту Управления на доработку.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103. Проверенный проект распоряжения подписывается руководителем Управления и возвращается специалисту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104. Проверенное уведомление об отказе в предоставлении муниципальной услуги с наложенной на него визой начальника Управления в этот же день передается руководителю Управления на подпись.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Подписанное руководителем Управления уведомление об отказе в предоставлении муниципальной услуги на следующий день со дня подписания передается специалисту, ответственному за делопроизводство в Управлении (делопроизводителю).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Специалист, ответственный за делопроизводство в Управлении (делопроизводитель), в день поступления к нему указанного уведомления об отказе регистрирует его. На зарегистрированном уведомлении об отказе проставляется отметка с указанием текущей даты и присвоенного исходящего номера. В этот же день уведомление об отказе возвращается специалисту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105. Результатом данной административной процедуры является подготовка и регистрация одного из документов, оформляющих решение, указанное в </w:t>
      </w:r>
      <w:hyperlink w:anchor="P401" w:history="1">
        <w:r w:rsidRPr="001E5742">
          <w:rPr>
            <w:rFonts w:ascii="Arial" w:hAnsi="Arial" w:cs="Arial"/>
            <w:sz w:val="24"/>
            <w:szCs w:val="24"/>
          </w:rPr>
          <w:t>пункте 100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106. Максимальный срок выполнения административной процедуры не более тринадцати календарных дней со дня поступления заявления о предварительном согласовании предоставления земельного участка.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Выдача результата 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107. Основанием для начала данной административной процедуры является получение специалистом Управления подписанного и зарегистрированного документа, оформляющего решение.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Должностное лицо, ответственное за выполнение настоящего административного действия - специалист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108. После получения подписанного и зарегистрированного документа, оформляющего принятое решение, специалист Управления в течение двух рабочих дней со дня подписания руководителем Управления соответствующего документа информирует заявителя о принятом решении по указанному в заявлении телефону,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109.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при личном обращении в Управление;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при личном обращении в МФЦ;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посредством почтового отправления на адрес заявителя, указанный в заявлении.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110. При личном получении заявителем результата муниципальной услуги им делается соответствующая отметка о вручении на экземпляре решения, оставшемся в распоряжении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IV. ПОРЯДОК И ФОРМЫ КОНТРОЛЯ ЗА ИСПОЛНЕНИЕМ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АДМИНИСТРАТИВНОГО РЕГЛАМЕНТА. ОРГАНИЗАЦИЯ ТЕКУЩЕГО КОНТРОЛЯ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111.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руководителем Управления проверок исполнения муниципальными служащими положений настоящего Регламента, иных нормативных правовых </w:t>
      </w:r>
      <w:r w:rsidRPr="001E5742">
        <w:rPr>
          <w:rFonts w:ascii="Arial" w:hAnsi="Arial" w:cs="Arial"/>
          <w:sz w:val="24"/>
          <w:szCs w:val="24"/>
        </w:rPr>
        <w:lastRenderedPageBreak/>
        <w:t>актов Российской Федерации, Томской области, муниципальных нормативных правовых актов.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112. Для текущего контроля используются сведения, имеющиеся в Управлении, служебная корреспонденция, устная и письменная информация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113. Руководитель Управления организует и осуществляет контроль за полнотой и качеством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Управления.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Порядок осуществления проверок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114. Плановые проверки проводятся не чаще одного раза в 2 года.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115. При поступлении руководителю Управления обращений (заявлений, жалоб) граждан и писем организаций, в которых содержатся сведения о нарушении работниками Управления настоящего Регламента по поручению руководителя Управления проводится внеплановая проверка.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116. Продолжительность плановых и внеплановых проверок не может превышать семи календарных дней.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117. Подготовка к проведению проверок включает в себя: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разработку и утверждение плана проведения проверки;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издание распоряжения Управления имущественных отношений Администрации Первомайского района о проведении внеплановой проверки;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118. Перед началом проверки председатель комиссии: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проводит совещание с руководителем Управления, в ходе которого представляет состав комиссии и информирует о порядке работы;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организует получение необходимых для работы документов, информационно-справочных и иных материалов.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119. В процессе проверки председатель комиссии координирует работу ее членов, проводит служебные совещания и рабочие встречи с руководителем Управления при необходимости с работниками Управления,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120. По завершении проверки председатель комиссии: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подводит итоги проверки на совещании, на котором до сведения руководителя Управления доводятся оценка деятельности работников Управления, основные выводы и предложения;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организует подготовку справки о результатах проверки деятельности работников Управления по предоставлению муниципальной услуги с предложениями по ее совершенствованию;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организует подготовку докладной записки на имя руководителя Управления с кратким изложением итогов проверки, выводами и предложениями.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122. Ответственность работников Управления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123. Работники Управления в соответствии со своими должностными обязанностями несут ответственность за: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соблюдение сроков и порядка приема документов, правильность внесения записей в журналы регистрации корреспонденции;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соответствие результатов рассмотрения документов требованиям законодательства Российской Федерации;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соблюдение порядка, в том числе сроков предоставления муниципальной услуги.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124. Руководитель Управления несет ответственность за своевременное и качественное предоставление муниципальной услуги в целом.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ГОСУДАРСТВЕННУЮ УСЛУГУ, ОРГАНА, ПРЕДОСТАВЛЯЮЩЕГО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МУНИЦИПАЛЬНУЮ УСЛУГУ, А ТАКЖЕ ДОЛЖНОСТНЫХ ЛИЦ,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ГОСУДАРСТВЕННЫХ ИЛИ МУНИЦИПАЛЬНЫХ СЛУЖАЩИХ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Порядок подачи жалобы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125. Заявители имеют право на обжалование решений и действий (бездействия) работников Управления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Обжалование решений и действий (бездействия) работников </w:t>
      </w:r>
      <w:proofErr w:type="spellStart"/>
      <w:r w:rsidRPr="001E5742">
        <w:rPr>
          <w:rFonts w:ascii="Arial" w:hAnsi="Arial" w:cs="Arial"/>
          <w:sz w:val="24"/>
          <w:szCs w:val="24"/>
        </w:rPr>
        <w:t>Управленияв</w:t>
      </w:r>
      <w:proofErr w:type="spellEnd"/>
      <w:r w:rsidRPr="001E5742">
        <w:rPr>
          <w:rFonts w:ascii="Arial" w:hAnsi="Arial" w:cs="Arial"/>
          <w:sz w:val="24"/>
          <w:szCs w:val="24"/>
        </w:rPr>
        <w:t xml:space="preserve">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126. Заявитель может обратиться с жалобой в том числе в следующих случаях: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нарушения срока регистрации заявления заявителя о предоставлении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нарушения срока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</w:t>
      </w:r>
      <w:r w:rsidRPr="001E5742">
        <w:rPr>
          <w:rFonts w:ascii="Arial" w:hAnsi="Arial" w:cs="Arial"/>
          <w:sz w:val="24"/>
          <w:szCs w:val="24"/>
        </w:rPr>
        <w:lastRenderedPageBreak/>
        <w:t>правовыми актами;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7) отказа Управления,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127. Жалоба подается в письменной форме на бумажном носителе или в электронной форме руководителю Управления по почтовому адресу: 636930, Томская область, Первомайский район, с. Первомайское, ул. Ленинская, 38, либо по электронному адресу: </w:t>
      </w:r>
      <w:hyperlink r:id="rId19" w:history="1">
        <w:r w:rsidRPr="001E5742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pmadm@tomsk.gov.ru</w:t>
        </w:r>
      </w:hyperlink>
      <w:r w:rsidRPr="001E5742">
        <w:rPr>
          <w:rFonts w:ascii="Arial" w:hAnsi="Arial" w:cs="Arial"/>
          <w:sz w:val="24"/>
          <w:szCs w:val="24"/>
          <w:u w:val="single"/>
          <w:shd w:val="clear" w:color="auto" w:fill="FFFFFF"/>
        </w:rPr>
        <w:t>.</w:t>
      </w:r>
      <w:r w:rsidRPr="001E5742">
        <w:rPr>
          <w:rFonts w:ascii="Arial" w:hAnsi="Arial" w:cs="Arial"/>
          <w:sz w:val="24"/>
          <w:szCs w:val="24"/>
        </w:rPr>
        <w:t xml:space="preserve">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128. Жалоба может быть направлена по почте,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</w:t>
      </w:r>
      <w:r w:rsidRPr="001E5742">
        <w:rPr>
          <w:rFonts w:ascii="Arial" w:hAnsi="Arial" w:cs="Arial"/>
          <w:color w:val="000000"/>
          <w:sz w:val="24"/>
          <w:szCs w:val="24"/>
        </w:rPr>
        <w:t>http://pmr.tomsk.ru/,</w:t>
      </w:r>
      <w:r w:rsidRPr="001E574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5742">
        <w:rPr>
          <w:rFonts w:ascii="Arial" w:hAnsi="Arial" w:cs="Arial"/>
          <w:sz w:val="24"/>
          <w:szCs w:val="24"/>
        </w:rPr>
        <w:t>а также может быть принята при личном приеме заявителя.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129. Жалоба должна содержать: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Порядок рассмотрения жалобы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130.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131. Приостановление рассмотрения жалобы не допускается.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132. Ответ на жалобу не дается в случаях, если: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в жалобе не указаны фамилия заявителя и почтовый адрес, по которому должен быть направлен ответ;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3) текст жалобы не поддается прочтению.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Если в жалобе содержится вопрос, на который заявителю многократно </w:t>
      </w:r>
      <w:r w:rsidRPr="001E5742">
        <w:rPr>
          <w:rFonts w:ascii="Arial" w:hAnsi="Arial" w:cs="Arial"/>
          <w:sz w:val="24"/>
          <w:szCs w:val="24"/>
        </w:rPr>
        <w:lastRenderedPageBreak/>
        <w:t>давались письменные ответы по существу в связи с ранее направленными обращениями, и при 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133.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134.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P499"/>
      <w:bookmarkEnd w:id="11"/>
      <w:r w:rsidRPr="001E5742">
        <w:rPr>
          <w:rFonts w:ascii="Arial" w:hAnsi="Arial" w:cs="Arial"/>
          <w:sz w:val="24"/>
          <w:szCs w:val="24"/>
        </w:rPr>
        <w:t>135. По результатам рассмотрения жалобы Глава Первомайского района принимает одно из следующих решений: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136. Не позднее дня, следующего за днем принятия решения, указанного в </w:t>
      </w:r>
      <w:hyperlink w:anchor="P499" w:history="1">
        <w:r w:rsidRPr="001E5742">
          <w:rPr>
            <w:rFonts w:ascii="Arial" w:hAnsi="Arial" w:cs="Arial"/>
            <w:sz w:val="24"/>
            <w:szCs w:val="24"/>
          </w:rPr>
          <w:t>пункте 135</w:t>
        </w:r>
      </w:hyperlink>
      <w:r w:rsidRPr="001E5742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137.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Приложение 1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"Предварительное согласование предоставления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земельного участка"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7"/>
        <w:gridCol w:w="5168"/>
      </w:tblGrid>
      <w:tr w:rsidR="00626E1C" w:rsidRPr="001E5742" w:rsidTr="00886374">
        <w:trPr>
          <w:trHeight w:val="1813"/>
        </w:trPr>
        <w:tc>
          <w:tcPr>
            <w:tcW w:w="4327" w:type="dxa"/>
            <w:shd w:val="clear" w:color="auto" w:fill="auto"/>
          </w:tcPr>
          <w:p w:rsidR="00626E1C" w:rsidRPr="001E5742" w:rsidRDefault="00626E1C" w:rsidP="0088637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8" w:type="dxa"/>
            <w:shd w:val="clear" w:color="auto" w:fill="auto"/>
          </w:tcPr>
          <w:p w:rsidR="00626E1C" w:rsidRPr="001E5742" w:rsidRDefault="00626E1C" w:rsidP="008863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E5742">
              <w:rPr>
                <w:rFonts w:ascii="Arial" w:hAnsi="Arial" w:cs="Arial"/>
                <w:sz w:val="24"/>
                <w:szCs w:val="24"/>
              </w:rPr>
              <w:t xml:space="preserve">Руководителю Управления имущественных отношений Администрации Первомайского района </w:t>
            </w:r>
          </w:p>
          <w:p w:rsidR="00626E1C" w:rsidRPr="001E5742" w:rsidRDefault="00626E1C" w:rsidP="008863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ЗАЯВЛЕНИЕ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о предварительном согласовании предоставления земельного участка 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От 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(полное наименование юридического лица, организационно-правовая форма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юридического лица/Ф.И.О. физического лица) (далее - заявитель)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ОГРН записи   о    государственной    регистрации   юридического   лица в ЕГРЮЛ   </w:t>
      </w:r>
      <w:proofErr w:type="gramStart"/>
      <w:r w:rsidRPr="001E5742">
        <w:rPr>
          <w:rFonts w:ascii="Arial" w:hAnsi="Arial" w:cs="Arial"/>
          <w:sz w:val="24"/>
          <w:szCs w:val="24"/>
        </w:rPr>
        <w:t>или  индивидуального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     предпринимателя/паспортные       данные    физического лица: _____________________________________________________________________________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ИНН </w:t>
      </w:r>
      <w:proofErr w:type="gramStart"/>
      <w:r w:rsidRPr="001E5742">
        <w:rPr>
          <w:rFonts w:ascii="Arial" w:hAnsi="Arial" w:cs="Arial"/>
          <w:sz w:val="24"/>
          <w:szCs w:val="24"/>
        </w:rPr>
        <w:t>заявителя:_</w:t>
      </w:r>
      <w:proofErr w:type="gramEnd"/>
      <w:r w:rsidRPr="001E5742"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Местонахождение юридического </w:t>
      </w:r>
      <w:proofErr w:type="gramStart"/>
      <w:r w:rsidRPr="001E5742">
        <w:rPr>
          <w:rFonts w:ascii="Arial" w:hAnsi="Arial" w:cs="Arial"/>
          <w:sz w:val="24"/>
          <w:szCs w:val="24"/>
        </w:rPr>
        <w:t>лица:_</w:t>
      </w:r>
      <w:proofErr w:type="gramEnd"/>
      <w:r w:rsidRPr="001E5742">
        <w:rPr>
          <w:rFonts w:ascii="Arial" w:hAnsi="Arial" w:cs="Arial"/>
          <w:sz w:val="24"/>
          <w:szCs w:val="24"/>
        </w:rPr>
        <w:t>___________________________________________  _____________________________________________________________________________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Почтовый адрес заявителя (для связи с заявителем): индекс __________</w:t>
      </w:r>
      <w:proofErr w:type="gramStart"/>
      <w:r w:rsidRPr="001E5742">
        <w:rPr>
          <w:rFonts w:ascii="Arial" w:hAnsi="Arial" w:cs="Arial"/>
          <w:sz w:val="24"/>
          <w:szCs w:val="24"/>
        </w:rPr>
        <w:t>_  _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_______________ ул. ____________________________________ д. ______________       кв. N ____________ телефоны заявителя: _________________________________________ 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адрес электронной почты 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>Прошу предварительно согласовать предоставление земельного участка для ____________________________________</w:t>
      </w:r>
      <w:r w:rsidRPr="001E5742">
        <w:rPr>
          <w:rFonts w:ascii="Arial" w:hAnsi="Arial" w:cs="Arial"/>
          <w:sz w:val="24"/>
          <w:szCs w:val="24"/>
        </w:rPr>
        <w:t>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(цель использования земельного участка)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Испрашиваемое право 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Условия предоставления (за плату, бесплатно) 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lastRenderedPageBreak/>
        <w:t>Сведения о земельном участке</w:t>
      </w:r>
      <w:r w:rsidRPr="001E5742">
        <w:rPr>
          <w:rFonts w:ascii="Arial" w:hAnsi="Arial" w:cs="Arial"/>
          <w:sz w:val="24"/>
          <w:szCs w:val="24"/>
        </w:rPr>
        <w:t>: площадь: _______________ кв. м,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Кадастровый номер земельного участка 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Местоположение: </w:t>
      </w:r>
      <w:proofErr w:type="gramStart"/>
      <w:r w:rsidRPr="001E5742">
        <w:rPr>
          <w:rFonts w:ascii="Arial" w:hAnsi="Arial" w:cs="Arial"/>
          <w:sz w:val="24"/>
          <w:szCs w:val="24"/>
        </w:rPr>
        <w:t>город  _</w:t>
      </w:r>
      <w:proofErr w:type="gramEnd"/>
      <w:r w:rsidRPr="001E5742">
        <w:rPr>
          <w:rFonts w:ascii="Arial" w:hAnsi="Arial" w:cs="Arial"/>
          <w:sz w:val="24"/>
          <w:szCs w:val="24"/>
        </w:rPr>
        <w:t>___________________, ____________________________ район,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ул. (пр., пер.) 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другие характеристики: 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1E5742">
        <w:rPr>
          <w:rFonts w:ascii="Arial" w:hAnsi="Arial" w:cs="Arial"/>
          <w:sz w:val="24"/>
          <w:szCs w:val="24"/>
        </w:rPr>
        <w:t>Реквизиты  решения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Реквизиты решения о предварительном согласовании предоставления земельного </w:t>
      </w:r>
      <w:proofErr w:type="gramStart"/>
      <w:r w:rsidRPr="001E5742">
        <w:rPr>
          <w:rFonts w:ascii="Arial" w:hAnsi="Arial" w:cs="Arial"/>
          <w:sz w:val="24"/>
          <w:szCs w:val="24"/>
        </w:rPr>
        <w:t>участка  _</w:t>
      </w:r>
      <w:proofErr w:type="gramEnd"/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Заявитель: _______________________________________         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(Ф.И.О., наименование </w:t>
      </w:r>
      <w:proofErr w:type="gramStart"/>
      <w:r w:rsidRPr="001E5742">
        <w:rPr>
          <w:rFonts w:ascii="Arial" w:hAnsi="Arial" w:cs="Arial"/>
          <w:sz w:val="24"/>
          <w:szCs w:val="24"/>
        </w:rPr>
        <w:t xml:space="preserve">организации)   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                                                        (печать, подпись)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"___"__________ 20_____ г.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 заявлению прилагаются: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1. 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2. 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3. ___________________________________________________________________________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Мною подтверждается: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представленные документы получены в порядке, </w:t>
      </w:r>
      <w:proofErr w:type="gramStart"/>
      <w:r w:rsidRPr="001E5742">
        <w:rPr>
          <w:rFonts w:ascii="Arial" w:hAnsi="Arial" w:cs="Arial"/>
          <w:sz w:val="24"/>
          <w:szCs w:val="24"/>
        </w:rPr>
        <w:t>установленном  действующим</w:t>
      </w:r>
      <w:proofErr w:type="gramEnd"/>
      <w:r w:rsidRPr="001E5742">
        <w:rPr>
          <w:rFonts w:ascii="Arial" w:hAnsi="Arial" w:cs="Arial"/>
          <w:sz w:val="24"/>
          <w:szCs w:val="24"/>
        </w:rPr>
        <w:t xml:space="preserve"> законодательством;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0" w:history="1">
        <w:r w:rsidRPr="001E5742">
          <w:rPr>
            <w:rFonts w:ascii="Arial" w:hAnsi="Arial" w:cs="Arial"/>
            <w:sz w:val="24"/>
            <w:szCs w:val="24"/>
            <w:u w:val="single"/>
          </w:rPr>
          <w:t>кодексом</w:t>
        </w:r>
      </w:hyperlink>
      <w:r w:rsidRPr="001E5742">
        <w:rPr>
          <w:rFonts w:ascii="Arial" w:hAnsi="Arial" w:cs="Arial"/>
          <w:sz w:val="24"/>
          <w:szCs w:val="24"/>
        </w:rPr>
        <w:t xml:space="preserve">   Российской Федерации.</w:t>
      </w:r>
    </w:p>
    <w:p w:rsidR="00626E1C" w:rsidRPr="001E5742" w:rsidRDefault="00626E1C" w:rsidP="00626E1C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Я, даю свое согласие,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Заявитель: __________________________________________/ ________________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(Ф.И.О.)                                                                                   (подпись)</w:t>
      </w:r>
    </w:p>
    <w:p w:rsidR="00626E1C" w:rsidRPr="001E5742" w:rsidRDefault="00626E1C" w:rsidP="00626E1C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bookmarkStart w:id="12" w:name="_GoBack"/>
      <w:bookmarkEnd w:id="12"/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"Предварительное согласование предоставления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>земельного участка"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13" w:name="P607"/>
      <w:bookmarkEnd w:id="13"/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 xml:space="preserve">              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>БЛОК-СХЕМА</w:t>
      </w:r>
    </w:p>
    <w:p w:rsidR="00626E1C" w:rsidRPr="00626E1C" w:rsidRDefault="00626E1C" w:rsidP="00626E1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742">
        <w:rPr>
          <w:rFonts w:ascii="Arial" w:hAnsi="Arial" w:cs="Arial"/>
          <w:b/>
          <w:sz w:val="24"/>
          <w:szCs w:val="24"/>
        </w:rPr>
        <w:t>ПОСЛЕДОВАТЕЛЬНОСТИ ПРЕД</w:t>
      </w:r>
      <w:r>
        <w:rPr>
          <w:rFonts w:ascii="Arial" w:hAnsi="Arial" w:cs="Arial"/>
          <w:b/>
          <w:sz w:val="24"/>
          <w:szCs w:val="24"/>
        </w:rPr>
        <w:t>ОСТАВЛЕНИЯ МУНИЦИПАЛЬНОЙ УСЛУГИ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│Обращение заявителя на имя руководителем Управления. Прием          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│заявления и документов, необходимых для предоставления муниципальной│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      услуги, специалистом Управления и последующая их </w:t>
      </w:r>
      <w:proofErr w:type="gramStart"/>
      <w:r w:rsidRPr="001E5742">
        <w:rPr>
          <w:rFonts w:ascii="Arial" w:hAnsi="Arial" w:cs="Arial"/>
          <w:sz w:val="24"/>
          <w:szCs w:val="24"/>
        </w:rPr>
        <w:t>регистрация  │</w:t>
      </w:r>
      <w:proofErr w:type="gramEnd"/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V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│Рассмотрение заявления и представленных документов специалистом     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                         Управления│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V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┌────────────────────────────────────────────────────────────────────┐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 Формирование и направление межведомственных запросов </w:t>
      </w:r>
      <w:proofErr w:type="gramStart"/>
      <w:r w:rsidRPr="001E5742">
        <w:rPr>
          <w:rFonts w:ascii="Arial" w:hAnsi="Arial" w:cs="Arial"/>
          <w:sz w:val="24"/>
          <w:szCs w:val="24"/>
        </w:rPr>
        <w:t>специалистом  │</w:t>
      </w:r>
      <w:proofErr w:type="gramEnd"/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    Управления в органы (организации), участвующие в предоставлении 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│                        муниципальной услуги                        │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└─────────────────────────────────┬──────────────────────────────────┘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V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noProof/>
          <w:sz w:val="24"/>
          <w:szCs w:val="24"/>
        </w:rPr>
        <w:pict>
          <v:rect id="Rectangle 5" o:spid="_x0000_s1029" style="position:absolute;left:0;text-align:left;margin-left:10.2pt;margin-top:3.45pt;width:450.2pt;height:36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">
            <v:textbox>
              <w:txbxContent>
                <w:p w:rsidR="00626E1C" w:rsidRPr="00626E1C" w:rsidRDefault="00626E1C" w:rsidP="00626E1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Принятие одного из решений: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1) решение о предварительном согласовании предоставления    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земельного участка – распоряжение Управления имущественных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отношений Администрации Первомайского района о предварительном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согласовании предоставления земельного участка;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2) решение об отказе в предварительном согласовании         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предоставления земельного участка при наличии оснований, указанных в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w:anchor="P212" w:history="1">
                    <w:r w:rsidRPr="00626E1C">
                      <w:rPr>
                        <w:rFonts w:ascii="Arial" w:hAnsi="Arial" w:cs="Arial"/>
                        <w:sz w:val="24"/>
                        <w:szCs w:val="24"/>
                      </w:rPr>
                      <w:t>пункте 40</w:t>
                    </w:r>
                  </w:hyperlink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 настоящего Регламента, - письменное уведомление об отказе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в предварительном согласовании предоставления земельного участка, 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содержащее все основания такого отказа;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3) решение о приостановлении срока рассмотрения заявления о 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  предварительном согласовании предоставления земельного участка -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письменное уведомление о приостановлении срока рассмотрения       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заявления о предварительном согласовании предоставления земельного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участка. Указанное решение принимается в случае, если на дату       </w:t>
                  </w:r>
                </w:p>
                <w:p w:rsidR="00626E1C" w:rsidRPr="00626E1C" w:rsidRDefault="00626E1C" w:rsidP="00626E1C">
                  <w:pPr>
                    <w:pStyle w:val="ConsPlusNonforma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 xml:space="preserve"> поступления в Управление имущественных отношений Администрации Первомайского района заявления о предварительном согласовании предоста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вления земельного участка, </w:t>
                  </w: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образование, которого предусмотрено приложенной к этому заявлению схемой расположения земельного участка, на рассмотрении в Управлении имущественных отношений Администрации Первомайского района находитс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я представленная ранее </w:t>
                  </w: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      </w:r>
                  <w:r w:rsidRPr="00B15CE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626E1C" w:rsidRPr="00A80355" w:rsidRDefault="00626E1C" w:rsidP="00626E1C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B15CEE">
                    <w:rPr>
                      <w:rFonts w:ascii="Times New Roman" w:hAnsi="Times New Roman" w:cs="Times New Roman"/>
                    </w:rPr>
                    <w:t xml:space="preserve">                            </w:t>
                  </w:r>
                </w:p>
                <w:p w:rsidR="00626E1C" w:rsidRPr="00A80355" w:rsidRDefault="00626E1C" w:rsidP="00626E1C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1E5742">
        <w:rPr>
          <w:rFonts w:ascii="Arial" w:hAnsi="Arial" w:cs="Arial"/>
          <w:sz w:val="24"/>
          <w:szCs w:val="24"/>
        </w:rPr>
        <w:t xml:space="preserve"> 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626E1C" w:rsidRPr="001E5742" w:rsidRDefault="00626E1C" w:rsidP="00626E1C">
      <w:pPr>
        <w:widowControl w:val="0"/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tabs>
          <w:tab w:val="right" w:pos="9355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5742">
        <w:rPr>
          <w:rFonts w:ascii="Arial" w:hAnsi="Arial" w:cs="Arial"/>
          <w:noProof/>
          <w:sz w:val="24"/>
          <w:szCs w:val="24"/>
        </w:rPr>
        <w:pict>
          <v:rect id="Rectangle 6" o:spid="_x0000_s1030" style="position:absolute;left:0;text-align:left;margin-left:11.7pt;margin-top:10.45pt;width:421.5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">
            <v:textbox>
              <w:txbxContent>
                <w:p w:rsidR="00626E1C" w:rsidRPr="00626E1C" w:rsidRDefault="00626E1C" w:rsidP="00626E1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26E1C">
                    <w:rPr>
                      <w:rFonts w:ascii="Arial" w:hAnsi="Arial" w:cs="Arial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</w:p>
              </w:txbxContent>
            </v:textbox>
          </v:rect>
        </w:pict>
      </w:r>
      <w:r w:rsidRPr="001E5742">
        <w:rPr>
          <w:rFonts w:ascii="Arial" w:hAnsi="Arial" w:cs="Arial"/>
          <w:sz w:val="24"/>
          <w:szCs w:val="24"/>
        </w:rPr>
        <w:t xml:space="preserve">                                   V</w:t>
      </w:r>
      <w:r w:rsidRPr="001E5742">
        <w:rPr>
          <w:rFonts w:ascii="Arial" w:hAnsi="Arial" w:cs="Arial"/>
          <w:sz w:val="24"/>
          <w:szCs w:val="24"/>
        </w:rPr>
        <w:tab/>
      </w: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E1C" w:rsidRPr="001E5742" w:rsidRDefault="00626E1C" w:rsidP="00626E1C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38F" w:rsidRPr="00E60F84" w:rsidRDefault="00F2638F" w:rsidP="00626E1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sectPr w:rsidR="00F2638F" w:rsidRPr="00E60F84" w:rsidSect="00C4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1368"/>
    <w:multiLevelType w:val="hybridMultilevel"/>
    <w:tmpl w:val="39D881D0"/>
    <w:lvl w:ilvl="0" w:tplc="B51EF226">
      <w:start w:val="125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7C4"/>
    <w:rsid w:val="00025D6D"/>
    <w:rsid w:val="000B0E71"/>
    <w:rsid w:val="000E4898"/>
    <w:rsid w:val="000F193C"/>
    <w:rsid w:val="001C3016"/>
    <w:rsid w:val="001D7847"/>
    <w:rsid w:val="00286EBE"/>
    <w:rsid w:val="002C010D"/>
    <w:rsid w:val="002C44D2"/>
    <w:rsid w:val="003A6C54"/>
    <w:rsid w:val="005A319F"/>
    <w:rsid w:val="005C47EB"/>
    <w:rsid w:val="005D79DE"/>
    <w:rsid w:val="00626E1C"/>
    <w:rsid w:val="006A3EFA"/>
    <w:rsid w:val="006D1FEC"/>
    <w:rsid w:val="00713C24"/>
    <w:rsid w:val="007C5A2B"/>
    <w:rsid w:val="007E6F4D"/>
    <w:rsid w:val="00822AF3"/>
    <w:rsid w:val="0093199D"/>
    <w:rsid w:val="00953DAA"/>
    <w:rsid w:val="009A287B"/>
    <w:rsid w:val="00A01ADC"/>
    <w:rsid w:val="00A42CAA"/>
    <w:rsid w:val="00A80355"/>
    <w:rsid w:val="00B62FE9"/>
    <w:rsid w:val="00C167C4"/>
    <w:rsid w:val="00C47E6A"/>
    <w:rsid w:val="00D079E9"/>
    <w:rsid w:val="00D20E52"/>
    <w:rsid w:val="00DE7F91"/>
    <w:rsid w:val="00E345B3"/>
    <w:rsid w:val="00E36381"/>
    <w:rsid w:val="00E60F84"/>
    <w:rsid w:val="00E85DCE"/>
    <w:rsid w:val="00EA140B"/>
    <w:rsid w:val="00EF3336"/>
    <w:rsid w:val="00F10675"/>
    <w:rsid w:val="00F2638F"/>
    <w:rsid w:val="00F8711A"/>
    <w:rsid w:val="00F95C17"/>
    <w:rsid w:val="00FA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3CE106"/>
  <w15:docId w15:val="{9305AB12-ED02-469C-A095-7188F073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6381"/>
    <w:rPr>
      <w:color w:val="0000FF" w:themeColor="hyperlink"/>
      <w:u w:val="single"/>
    </w:rPr>
  </w:style>
  <w:style w:type="character" w:customStyle="1" w:styleId="1">
    <w:name w:val="Заголовок 1 Знак"/>
    <w:uiPriority w:val="9"/>
    <w:rsid w:val="00D20E5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9008CB17402ED88DFB8D850F597E0393E4151081EFA0AE63D8AD0A7sFC5E" TargetMode="External"/><Relationship Id="rId13" Type="http://schemas.openxmlformats.org/officeDocument/2006/relationships/hyperlink" Target="consultantplus://offline/ref=6CC9008CB17402ED88DFB8D850F597E03A3648570E1EFA0AE63D8AD0A7F5706786F674EC5A533430sEC2E" TargetMode="External"/><Relationship Id="rId18" Type="http://schemas.openxmlformats.org/officeDocument/2006/relationships/hyperlink" Target="consultantplus://offline/ref=6CC9008CB17402ED88DFB8D850F597E03A3648570E1EFA0AE63D8AD0A7sFC5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6CC9008CB17402ED88DFB8D850F597E0393E4151081EFA0AE63D8AD0A7sFC5E" TargetMode="External"/><Relationship Id="rId17" Type="http://schemas.openxmlformats.org/officeDocument/2006/relationships/hyperlink" Target="consultantplus://offline/ref=6CC9008CB17402ED88DFB8D850F597E03A374A550A1FFA0AE63D8AD0A7F5706786F674EF5Fs5C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C9008CB17402ED88DFB8D850F597E03A3649500C16FA0AE63D8AD0A7F5706786F674EE5Cs5CAE" TargetMode="External"/><Relationship Id="rId20" Type="http://schemas.openxmlformats.org/officeDocument/2006/relationships/hyperlink" Target="consultantplus://offline/main?base=LAW;n=113704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s@pmr.tomsk.ru" TargetMode="External"/><Relationship Id="rId11" Type="http://schemas.openxmlformats.org/officeDocument/2006/relationships/hyperlink" Target="consultantplus://offline/ref=6CC9008CB17402ED88DFB8D850F597E03A3648560D10FA0AE63D8AD0A7F5706786F674EC52s5C0E" TargetMode="External"/><Relationship Id="rId5" Type="http://schemas.openxmlformats.org/officeDocument/2006/relationships/hyperlink" Target="http://pmr.tomsk.ru/" TargetMode="External"/><Relationship Id="rId15" Type="http://schemas.openxmlformats.org/officeDocument/2006/relationships/hyperlink" Target="consultantplus://offline/ref=6CC9008CB17402ED88DFB8D850F597E03A3648570E1EFA0AE63D8AD0A7F5706786F674E9s5C9E" TargetMode="External"/><Relationship Id="rId10" Type="http://schemas.openxmlformats.org/officeDocument/2006/relationships/hyperlink" Target="consultantplus://offline/ref=6CC9008CB17402ED88DFB8D850F597E03A3649500C16FA0AE63D8AD0A7F5706786F674EA5Es5CAE" TargetMode="External"/><Relationship Id="rId19" Type="http://schemas.openxmlformats.org/officeDocument/2006/relationships/hyperlink" Target="mailto:pmadm@tomsk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C9008CB17402ED88DFB8D850F597E03A3E4E570640AD08B76884sDC5E" TargetMode="External"/><Relationship Id="rId14" Type="http://schemas.openxmlformats.org/officeDocument/2006/relationships/hyperlink" Target="consultantplus://offline/ref=6CC9008CB17402ED88DFB8CE5399C9E4393D175F0C16F859BF6A8C87F8A57632C6B672B919173938E6188D21sCC8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10180</Words>
  <Characters>58026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35</cp:revision>
  <dcterms:created xsi:type="dcterms:W3CDTF">2017-05-25T05:12:00Z</dcterms:created>
  <dcterms:modified xsi:type="dcterms:W3CDTF">2022-03-18T08:38:00Z</dcterms:modified>
</cp:coreProperties>
</file>