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4" w:rsidRDefault="007056B4" w:rsidP="007056B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7056B4" w:rsidRDefault="007056B4" w:rsidP="00705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</w:t>
      </w:r>
    </w:p>
    <w:p w:rsidR="007056B4" w:rsidRDefault="007056B4" w:rsidP="00705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проведения мониторинга и</w:t>
      </w:r>
    </w:p>
    <w:p w:rsidR="007056B4" w:rsidRDefault="007056B4" w:rsidP="00705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эффективности реализации</w:t>
      </w:r>
    </w:p>
    <w:p w:rsidR="007056B4" w:rsidRDefault="0067589D" w:rsidP="007056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</w:t>
      </w:r>
    </w:p>
    <w:p w:rsidR="007056B4" w:rsidRDefault="007056B4" w:rsidP="007056B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7056B4" w:rsidRDefault="007056B4" w:rsidP="007056B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7056B4" w:rsidRDefault="007056B4" w:rsidP="007056B4">
      <w:pPr>
        <w:pStyle w:val="ConsPlusNormal"/>
        <w:widowControl/>
        <w:ind w:firstLine="0"/>
      </w:pPr>
    </w:p>
    <w:p w:rsidR="007056B4" w:rsidRPr="001538F6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>ГОДОВОЙ ОТЧЕТ</w:t>
      </w:r>
    </w:p>
    <w:p w:rsidR="007056B4" w:rsidRPr="001538F6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 xml:space="preserve">О РЕАЛИЗАЦИИ МЕРОПРИЯТИЙ  </w:t>
      </w:r>
      <w:r w:rsidR="00122197" w:rsidRPr="001538F6">
        <w:rPr>
          <w:rFonts w:ascii="Times New Roman" w:hAnsi="Times New Roman" w:cs="Times New Roman"/>
        </w:rPr>
        <w:t>МУНЦИПАЛЬНОЙ</w:t>
      </w:r>
      <w:r w:rsidRPr="001538F6">
        <w:rPr>
          <w:rFonts w:ascii="Times New Roman" w:hAnsi="Times New Roman" w:cs="Times New Roman"/>
        </w:rPr>
        <w:t xml:space="preserve"> ПРОГРАММЫ</w:t>
      </w:r>
    </w:p>
    <w:p w:rsidR="007056B4" w:rsidRPr="001538F6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>по состоянию на 1 января 20</w:t>
      </w:r>
      <w:r w:rsidR="00E521AC">
        <w:rPr>
          <w:rFonts w:ascii="Times New Roman" w:hAnsi="Times New Roman" w:cs="Times New Roman"/>
        </w:rPr>
        <w:t>18</w:t>
      </w:r>
      <w:r w:rsidRPr="001538F6">
        <w:rPr>
          <w:rFonts w:ascii="Times New Roman" w:hAnsi="Times New Roman" w:cs="Times New Roman"/>
        </w:rPr>
        <w:t xml:space="preserve"> года</w:t>
      </w:r>
    </w:p>
    <w:p w:rsidR="007056B4" w:rsidRPr="001538F6" w:rsidRDefault="00023D1D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>«Развитие малого и среднего предпринимательства в Первомайском районе на 2015-2017 гг.»</w:t>
      </w:r>
    </w:p>
    <w:p w:rsidR="007056B4" w:rsidRPr="001538F6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>(название программы)</w:t>
      </w:r>
    </w:p>
    <w:p w:rsidR="007056B4" w:rsidRPr="001538F6" w:rsidRDefault="00023D1D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  <w:szCs w:val="24"/>
        </w:rPr>
        <w:t>Администрация Первомайского района</w:t>
      </w:r>
    </w:p>
    <w:p w:rsidR="007056B4" w:rsidRPr="001538F6" w:rsidRDefault="007056B4" w:rsidP="007056B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538F6">
        <w:rPr>
          <w:rFonts w:ascii="Times New Roman" w:hAnsi="Times New Roman" w:cs="Times New Roman"/>
        </w:rPr>
        <w:t>(заказчик программы)</w:t>
      </w:r>
    </w:p>
    <w:p w:rsidR="007056B4" w:rsidRDefault="007056B4" w:rsidP="007056B4">
      <w:pPr>
        <w:pStyle w:val="ConsPlusNormal"/>
        <w:widowControl/>
        <w:ind w:firstLine="0"/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502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4961"/>
        <w:gridCol w:w="966"/>
      </w:tblGrid>
      <w:tr w:rsidR="001538F6" w:rsidRPr="00340424" w:rsidTr="00CC7388">
        <w:trPr>
          <w:cantSplit/>
          <w:trHeight w:val="24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NN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пп</w:t>
            </w:r>
          </w:p>
        </w:tc>
        <w:tc>
          <w:tcPr>
            <w:tcW w:w="39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направления и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Объем ассигнований (тыс. рублей)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Достигнутые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&lt;****&gt;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Примеч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&lt;*****&gt;</w:t>
            </w:r>
          </w:p>
        </w:tc>
      </w:tr>
      <w:tr w:rsidR="001538F6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</w:tr>
      <w:tr w:rsidR="00D71CF5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утве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ждено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програ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испол-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утве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ждено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програ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испол-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>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E521AC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утве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ждено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br/>
              <w:t>програ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мой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E521AC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испол-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br/>
              <w:t>нено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F6" w:rsidRPr="00340424" w:rsidRDefault="001538F6" w:rsidP="00D71CF5">
            <w:pPr>
              <w:jc w:val="center"/>
              <w:rPr>
                <w:sz w:val="16"/>
                <w:szCs w:val="16"/>
              </w:rPr>
            </w:pPr>
          </w:p>
        </w:tc>
      </w:tr>
      <w:tr w:rsidR="00D71CF5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E521AC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E521AC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8F6" w:rsidRPr="00D71CF5" w:rsidRDefault="001538F6" w:rsidP="00D71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CF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2255,7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2255,7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1490,597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 w:rsidP="001C1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1490,597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572,7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572,7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 w:rsidP="001C1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555,897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1765,7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 w:rsidP="001C1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337</w:t>
            </w: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521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 w:rsidP="001C1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</w:rPr>
              <w:t>235,6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</w:rPr>
              <w:t>235,6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36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36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направлениям: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36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 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&lt;*&gt;, в том числе: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36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1E1" w:rsidRPr="00340424" w:rsidTr="00CC7388">
        <w:trPr>
          <w:cantSplit/>
          <w:trHeight w:val="36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мероприятиям: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E521AC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E1" w:rsidRPr="00340424" w:rsidRDefault="00FF41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Поддержка стартующего бизнеса (материальное обе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печение предпринимате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льских бизнес-проектов), всего,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1645,7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1645,7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878,397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878,397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12A" w:rsidRDefault="0012112A" w:rsidP="00E521AC">
            <w:pPr>
              <w:shd w:val="clear" w:color="auto" w:fill="FFFFFF"/>
              <w:jc w:val="both"/>
              <w:outlineLvl w:val="0"/>
              <w:rPr>
                <w:sz w:val="16"/>
              </w:rPr>
            </w:pPr>
            <w:r w:rsidRPr="003A287D">
              <w:rPr>
                <w:sz w:val="16"/>
              </w:rPr>
              <w:t>Областное софинансирование на реал</w:t>
            </w:r>
            <w:r w:rsidRPr="003A287D">
              <w:rPr>
                <w:sz w:val="16"/>
              </w:rPr>
              <w:t>и</w:t>
            </w:r>
            <w:r w:rsidRPr="003A287D">
              <w:rPr>
                <w:sz w:val="16"/>
              </w:rPr>
              <w:t>зацию мероприятия поддержка стартующего бизнеса, утвержденная пост</w:t>
            </w:r>
            <w:r w:rsidRPr="003A287D">
              <w:rPr>
                <w:sz w:val="16"/>
              </w:rPr>
              <w:t>а</w:t>
            </w:r>
            <w:r w:rsidRPr="003A287D">
              <w:rPr>
                <w:sz w:val="16"/>
              </w:rPr>
              <w:t>новлением Администрации Томской области от 17.06.2011 №186а на 2017 год не предусмотрено</w:t>
            </w:r>
            <w:r>
              <w:rPr>
                <w:sz w:val="16"/>
              </w:rPr>
              <w:t>( софинансирование не более 70% расходного обязательства)</w:t>
            </w:r>
            <w:r w:rsidRPr="003A287D">
              <w:rPr>
                <w:sz w:val="16"/>
              </w:rPr>
              <w:t>. Поэтому проведение конкурса предпр</w:t>
            </w:r>
            <w:r w:rsidRPr="003A287D">
              <w:rPr>
                <w:sz w:val="16"/>
              </w:rPr>
              <w:t>и</w:t>
            </w:r>
            <w:r w:rsidRPr="003A287D">
              <w:rPr>
                <w:sz w:val="16"/>
              </w:rPr>
              <w:t>нимательских проектов «Успешный старт» в 2017 году проводиться не будет</w:t>
            </w:r>
          </w:p>
          <w:p w:rsidR="00EF610F" w:rsidRPr="0012112A" w:rsidRDefault="00EF610F" w:rsidP="0012112A">
            <w:pPr>
              <w:shd w:val="clear" w:color="auto" w:fill="FFFFFF"/>
              <w:jc w:val="both"/>
              <w:outlineLvl w:val="0"/>
              <w:rPr>
                <w:bCs/>
                <w:iCs/>
                <w:color w:val="000000"/>
                <w:spacing w:val="-8"/>
                <w:kern w:val="36"/>
                <w:sz w:val="16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0B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555,897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555,897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1527,7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1527,7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Распространение информационно-методических мат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риалов для начинающих предпринимателей, всего,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том числе: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B16C5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6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Информационно-методические материалы распространяются при посещении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НП «Первомайский Б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нес-центр»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 и при обращении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Администрацию Первомайского района», стенд с методической 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ратурой находится в Администрации Первомайского района на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нарах, круглых столах.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521AC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21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F610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Развитие и обеспечение деятельности организаций инфраструктуры поддержки малого и среднего пре</w:t>
            </w:r>
            <w:r w:rsidRPr="00340424">
              <w:rPr>
                <w:sz w:val="16"/>
                <w:szCs w:val="16"/>
              </w:rPr>
              <w:t>д</w:t>
            </w:r>
            <w:r w:rsidRPr="00340424">
              <w:rPr>
                <w:sz w:val="16"/>
                <w:szCs w:val="16"/>
              </w:rPr>
              <w:t>принимательства (реализация соглашений с организ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 xml:space="preserve">циями инфраструктуры поддержки субъектов малого </w:t>
            </w:r>
            <w:r>
              <w:rPr>
                <w:sz w:val="16"/>
                <w:szCs w:val="16"/>
              </w:rPr>
              <w:t xml:space="preserve">и среднего предпринимательства) , всего, </w:t>
            </w:r>
            <w:r w:rsidRPr="00340424">
              <w:rPr>
                <w:sz w:val="16"/>
                <w:szCs w:val="16"/>
              </w:rPr>
              <w:t xml:space="preserve">в том числе: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258,00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258,00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325,00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325,00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325,00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325,00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3C9" w:rsidRPr="005D43C9" w:rsidRDefault="005D43C9" w:rsidP="005D43C9">
            <w:pPr>
              <w:shd w:val="clear" w:color="auto" w:fill="FFFFFF"/>
              <w:outlineLvl w:val="0"/>
              <w:rPr>
                <w:bCs/>
                <w:iCs/>
                <w:color w:val="000000"/>
                <w:spacing w:val="-8"/>
                <w:kern w:val="36"/>
                <w:sz w:val="16"/>
                <w:szCs w:val="30"/>
              </w:rPr>
            </w:pPr>
            <w:r w:rsidRPr="005D43C9">
              <w:rPr>
                <w:bCs/>
                <w:iCs/>
                <w:color w:val="000000"/>
                <w:spacing w:val="-8"/>
                <w:kern w:val="36"/>
                <w:sz w:val="16"/>
                <w:szCs w:val="30"/>
              </w:rPr>
              <w:t>На развитие и обеспечение деятельности организаций инфраструктуры по</w:t>
            </w:r>
            <w:r w:rsidRPr="005D43C9">
              <w:rPr>
                <w:bCs/>
                <w:iCs/>
                <w:color w:val="000000"/>
                <w:spacing w:val="-8"/>
                <w:kern w:val="36"/>
                <w:sz w:val="16"/>
                <w:szCs w:val="30"/>
              </w:rPr>
              <w:t>д</w:t>
            </w:r>
            <w:r w:rsidRPr="005D43C9">
              <w:rPr>
                <w:bCs/>
                <w:iCs/>
                <w:color w:val="000000"/>
                <w:spacing w:val="-8"/>
                <w:kern w:val="36"/>
                <w:sz w:val="16"/>
                <w:szCs w:val="30"/>
              </w:rPr>
              <w:t>держки СМП за 3 года было выделено 908 000 руб (211 000 местного)</w:t>
            </w:r>
          </w:p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260,00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Организация участия районной муниципальной пр</w:t>
            </w:r>
            <w:r w:rsidRPr="00340424">
              <w:rPr>
                <w:sz w:val="16"/>
                <w:szCs w:val="16"/>
              </w:rPr>
              <w:t>о</w:t>
            </w:r>
            <w:r w:rsidRPr="00340424">
              <w:rPr>
                <w:sz w:val="16"/>
                <w:szCs w:val="16"/>
              </w:rPr>
              <w:t>граммы «Развитие малого и среднего предприним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тельства в Первомай</w:t>
            </w:r>
            <w:r>
              <w:rPr>
                <w:sz w:val="16"/>
                <w:szCs w:val="16"/>
              </w:rPr>
              <w:t>ском районе на 2015-2017</w:t>
            </w:r>
            <w:r w:rsidRPr="00340424">
              <w:rPr>
                <w:sz w:val="16"/>
                <w:szCs w:val="16"/>
              </w:rPr>
              <w:t xml:space="preserve">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Default="005D43C9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 в рамках празднования Дня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сийского предпринимательства было отмечено 23СМП:</w:t>
            </w:r>
          </w:p>
          <w:p w:rsidR="005D43C9" w:rsidRDefault="005D43C9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Лучшее малое предприятие (предприниматель) Первомайского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 2015 – 5 СМП;2016 – 3 СМП; 2017 – 5СМП;</w:t>
            </w:r>
          </w:p>
          <w:p w:rsidR="005D43C9" w:rsidRPr="00340424" w:rsidRDefault="005D43C9" w:rsidP="003861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Народное признание 2016 – 4 СМП; 2017 – 6 СМП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Привлечение представителей малого и среднего би</w:t>
            </w:r>
            <w:r w:rsidRPr="00340424">
              <w:rPr>
                <w:sz w:val="16"/>
                <w:szCs w:val="16"/>
              </w:rPr>
              <w:t>з</w:t>
            </w:r>
            <w:r w:rsidRPr="00340424">
              <w:rPr>
                <w:sz w:val="16"/>
                <w:szCs w:val="16"/>
              </w:rPr>
              <w:t>неса к активному участию в областных и районных выставках, ярмарках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5D43C9" w:rsidP="000B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привлекается порядка 25 СМП с Первомайского района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28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EF610F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62,00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76,30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b/>
                <w:sz w:val="16"/>
                <w:szCs w:val="16"/>
              </w:rPr>
              <w:t>76,30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DF7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 в рамках празднования Дня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сийского предпринимательства было отмечено 23СМП:</w:t>
            </w:r>
          </w:p>
          <w:p w:rsidR="00B61DF7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Лучшее малое предприятие (предприниматель) Первомайского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 2015 – 5 СМП;2016 – 3 СМП; 2017 – 5СМП;</w:t>
            </w:r>
          </w:p>
          <w:p w:rsidR="00EF610F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Народное признание 2016 – 4 СМП; 2017 – 6 СМП</w:t>
            </w:r>
          </w:p>
          <w:p w:rsidR="00B61DF7" w:rsidRPr="00340424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 ко Дню Российского предпринимательства организовыв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ется концерт, выставка – ярмарка, фуршет, награждение предприн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мателей. В</w:t>
            </w:r>
            <w:r w:rsidR="0012112A">
              <w:rPr>
                <w:rFonts w:ascii="Times New Roman" w:hAnsi="Times New Roman" w:cs="Times New Roman"/>
                <w:sz w:val="16"/>
                <w:szCs w:val="16"/>
              </w:rPr>
              <w:t xml:space="preserve"> 2017 году успешно введена новая практика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«Бизнес –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траки».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5D43C9" w:rsidRDefault="00EF610F" w:rsidP="005B1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3C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Проведение районного конкурса «Лучшее малое предприятие(предприниматель)Первомайского ра</w:t>
            </w:r>
            <w:r w:rsidRPr="00340424">
              <w:rPr>
                <w:sz w:val="16"/>
                <w:szCs w:val="16"/>
              </w:rPr>
              <w:t>й</w:t>
            </w:r>
            <w:r w:rsidRPr="00340424">
              <w:rPr>
                <w:sz w:val="16"/>
                <w:szCs w:val="16"/>
              </w:rPr>
              <w:t xml:space="preserve">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15,3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15,3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DF7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 в рамках празднования Дня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сийского предпринимательства было отмечено 23СМП:</w:t>
            </w:r>
          </w:p>
          <w:p w:rsidR="00EF610F" w:rsidRPr="00340424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Лучшее малое предприятие (предприниматель) Первомайского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 2015 – 5 СМП;2016 – 3 СМП; 2017 – 5СМП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Организация и проведение отраслевых конкурсов среди предпринимателей района (не менее двух ко</w:t>
            </w:r>
            <w:r w:rsidRPr="00340424">
              <w:rPr>
                <w:sz w:val="16"/>
                <w:szCs w:val="16"/>
              </w:rPr>
              <w:t>н</w:t>
            </w:r>
            <w:r w:rsidRPr="00340424">
              <w:rPr>
                <w:sz w:val="16"/>
                <w:szCs w:val="16"/>
              </w:rPr>
              <w:t>курсов)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DF7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программы в рамках празднования Дня 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сийского предпринимательства было отмечено 23СМП:</w:t>
            </w:r>
          </w:p>
          <w:p w:rsidR="00B61DF7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Лучшее малое предприятие (предприниматель) Первомайского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 2015 – 5 СМП;2016 – 3 СМП; 2017 – 5СМП;</w:t>
            </w:r>
          </w:p>
          <w:p w:rsidR="00EF610F" w:rsidRPr="00340424" w:rsidRDefault="00B61DF7" w:rsidP="00B61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Народное признание 2016 – 4 СМП; 2017 – 6 СМП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B61DF7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Первомайского района о формах поддержки, в 2017 году ко Дню Российского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принимательства создан фильм, пропагандирующий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тельскую деятельность.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Пополнение и обновление информации, размещенной на официальном сайте района (не реже одного раза в месяц)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12112A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Первомайского района в разде</w:t>
            </w:r>
            <w:r w:rsidR="00B1221E">
              <w:rPr>
                <w:rFonts w:ascii="Times New Roman" w:hAnsi="Times New Roman" w:cs="Times New Roman"/>
                <w:sz w:val="16"/>
                <w:szCs w:val="16"/>
              </w:rPr>
              <w:t>ле «Экономика и бизнес», «Предпринимательство» размещена и постоянно обновляется информация для бизнеса.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61DF7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Проведение семинаров с участием предпринимателей по вопросам заключения трудовых договоров и ко</w:t>
            </w:r>
            <w:r w:rsidRPr="00340424">
              <w:rPr>
                <w:sz w:val="16"/>
                <w:szCs w:val="16"/>
              </w:rPr>
              <w:t>л</w:t>
            </w:r>
            <w:r w:rsidRPr="00340424">
              <w:rPr>
                <w:sz w:val="16"/>
                <w:szCs w:val="16"/>
              </w:rPr>
              <w:t>лективных соглашений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EF610F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B1221E" w:rsidP="00FC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проводятся.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10F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B61DF7" w:rsidRDefault="00EF610F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1D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0F" w:rsidRPr="00340424" w:rsidRDefault="00EF610F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Информирование о региональных и муниципальных формах поддержки малого и среднего предприним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тельства, разъяснения, помощь в подготовке докуме</w:t>
            </w:r>
            <w:r w:rsidRPr="00340424">
              <w:rPr>
                <w:sz w:val="16"/>
                <w:szCs w:val="16"/>
              </w:rPr>
              <w:t>н</w:t>
            </w:r>
            <w:r w:rsidRPr="00340424">
              <w:rPr>
                <w:sz w:val="16"/>
                <w:szCs w:val="16"/>
              </w:rPr>
              <w:t>тов для участия субъектов малого и среднего пре</w:t>
            </w:r>
            <w:r w:rsidRPr="00340424">
              <w:rPr>
                <w:sz w:val="16"/>
                <w:szCs w:val="16"/>
              </w:rPr>
              <w:t>д</w:t>
            </w:r>
            <w:r w:rsidRPr="00340424">
              <w:rPr>
                <w:sz w:val="16"/>
                <w:szCs w:val="16"/>
              </w:rPr>
              <w:t>принимательства в региональных конкурсах:</w:t>
            </w:r>
          </w:p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- инвестиционных проектов;</w:t>
            </w:r>
          </w:p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- на субсидирование части затрат, связанных с упл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той процентов по кредитам, полученным в кредитных организациях;</w:t>
            </w:r>
          </w:p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- на предоставление грантов (субсидий) начинающим субъектам малого и среднего предпринимательства;</w:t>
            </w:r>
          </w:p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- в других региональных проектах.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Default="00B1221E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Ведется мониторинг и размещается актуальная информация на сайте Администрации Первомайского района в разделе «Помощь предпр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нимателю».</w:t>
            </w:r>
          </w:p>
          <w:p w:rsidR="00B1221E" w:rsidRPr="00340424" w:rsidRDefault="00B1221E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B1221E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проводятся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Ведение реестра субъектов малого и среднего пре</w:t>
            </w:r>
            <w:r w:rsidRPr="00340424">
              <w:rPr>
                <w:sz w:val="16"/>
                <w:szCs w:val="16"/>
              </w:rPr>
              <w:t>д</w:t>
            </w:r>
            <w:r w:rsidRPr="00340424">
              <w:rPr>
                <w:sz w:val="16"/>
                <w:szCs w:val="16"/>
              </w:rPr>
              <w:t>принимательства – получателей поддержки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B1221E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21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30086B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Администрации Первомайского района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мещена информация о СМП – получателях поддержки в разделе «Экономика и бизнес», «Предпринимательство», «Реестр получат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 поддержки»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Предоставление организационно-консультационных услуг безработным гражданам по вопросам организ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ции самозанятости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5727C5" w:rsidRDefault="005727C5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ОГКУ ЦЗН Первомайского района проводятся мероприятия по по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держке безработных граждан, желающих начать свое дело. </w:t>
            </w:r>
            <w:r w:rsidRPr="005727C5">
              <w:rPr>
                <w:rFonts w:ascii="Times New Roman" w:hAnsi="Times New Roman" w:cs="Times New Roman"/>
                <w:sz w:val="16"/>
                <w:szCs w:val="18"/>
              </w:rPr>
              <w:t>В 2017 году поддержку для организации собственного дела в размере 58800-00 рублей получили 11 безработных граждан, из них 2 с рабочими ме</w:t>
            </w:r>
            <w:r w:rsidRPr="005727C5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5727C5">
              <w:rPr>
                <w:rFonts w:ascii="Times New Roman" w:hAnsi="Times New Roman" w:cs="Times New Roman"/>
                <w:sz w:val="16"/>
                <w:szCs w:val="18"/>
              </w:rPr>
              <w:t>тами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0086B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86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 xml:space="preserve"> Организация субъектов малого предпринимательства в областных конкурсах в сфере малого предприним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EF610F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5727C5" w:rsidRDefault="005727C5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Поданы заявки для прохождения стажировки в ведущих организац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и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ях в Российской Федерации и за рубежом в 2017 году: ИП КФХ Б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о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гданов А.Н., ИП Бе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з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годова Г.С., ИП Чичак А.И. По подведенным итогам на стажировку предприниматели напра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в</w:t>
            </w:r>
            <w:r w:rsidRPr="005727C5">
              <w:rPr>
                <w:rFonts w:ascii="Times New Roman" w:hAnsi="Times New Roman" w:cs="Times New Roman"/>
                <w:color w:val="2C2D30"/>
                <w:sz w:val="16"/>
                <w:szCs w:val="16"/>
              </w:rPr>
              <w:t>лены не были.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5727C5" w:rsidRDefault="00522E99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1117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</w:t>
            </w:r>
            <w:r w:rsidRPr="00340424">
              <w:rPr>
                <w:sz w:val="16"/>
                <w:szCs w:val="16"/>
              </w:rPr>
              <w:t>в</w:t>
            </w:r>
            <w:r w:rsidRPr="00340424">
              <w:rPr>
                <w:sz w:val="16"/>
                <w:szCs w:val="16"/>
              </w:rPr>
              <w:t>ленных на повышение профессионального уровня субъектов малого и среднего предпринимательства.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Default="005727C5" w:rsidP="003379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НП «Первомайский Бизнес центр» за 2017 год были проведены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дующие мероприятия:</w:t>
            </w:r>
          </w:p>
          <w:p w:rsidR="005727C5" w:rsidRPr="005727C5" w:rsidRDefault="005727C5" w:rsidP="005727C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727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Консультационная поддержка – 415 СМП.</w:t>
            </w:r>
          </w:p>
          <w:p w:rsidR="005727C5" w:rsidRPr="005727C5" w:rsidRDefault="005727C5" w:rsidP="005727C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727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Информационная поддержка – 458 чел.</w:t>
            </w:r>
          </w:p>
          <w:p w:rsidR="005727C5" w:rsidRPr="005727C5" w:rsidRDefault="005727C5" w:rsidP="005727C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727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Образовательная поддержка – 44 чел.</w:t>
            </w:r>
          </w:p>
          <w:p w:rsidR="005727C5" w:rsidRPr="005727C5" w:rsidRDefault="005727C5" w:rsidP="005727C5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center" w:pos="467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727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Разработанные бизнес-планы – 9 ед./6 ед.</w:t>
            </w:r>
            <w:r w:rsidRPr="005727C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ab/>
            </w:r>
          </w:p>
          <w:p w:rsidR="005727C5" w:rsidRPr="005727C5" w:rsidRDefault="005727C5" w:rsidP="005727C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0B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 xml:space="preserve">Организация и проведение конкурса </w:t>
            </w:r>
          </w:p>
          <w:p w:rsidR="00522E99" w:rsidRPr="00340424" w:rsidRDefault="00522E99" w:rsidP="003379DF">
            <w:pPr>
              <w:jc w:val="both"/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120,6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22E99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2E99">
              <w:rPr>
                <w:rFonts w:ascii="Times New Roman" w:hAnsi="Times New Roman" w:cs="Times New Roman"/>
                <w:b/>
                <w:sz w:val="16"/>
                <w:szCs w:val="16"/>
              </w:rPr>
              <w:t>120,6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120,6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120,6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727C5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проведено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99" w:rsidRPr="00340424" w:rsidTr="00CC7388">
        <w:trPr>
          <w:cantSplit/>
          <w:trHeight w:val="47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522E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ные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5727C5" w:rsidRDefault="00522E99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E99" w:rsidRPr="00340424" w:rsidRDefault="00522E99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522E99">
            <w:pPr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727C5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проведено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379DF">
            <w:pPr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Информационная и организационная поддержка ре</w:t>
            </w:r>
            <w:r w:rsidRPr="00340424">
              <w:rPr>
                <w:sz w:val="16"/>
                <w:szCs w:val="16"/>
              </w:rPr>
              <w:t>а</w:t>
            </w:r>
            <w:r w:rsidRPr="00340424">
              <w:rPr>
                <w:sz w:val="16"/>
                <w:szCs w:val="16"/>
              </w:rPr>
              <w:t>лизации проекта подготовки молодежных бизнес-команд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16,20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b/>
                <w:sz w:val="16"/>
                <w:szCs w:val="16"/>
              </w:rPr>
              <w:t>16,20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27C5" w:rsidRPr="00542345" w:rsidRDefault="005727C5" w:rsidP="0054234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4234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Молодежная бизнес-команда – 24чел/5СМП</w:t>
            </w:r>
          </w:p>
          <w:p w:rsidR="00542345" w:rsidRPr="00542345" w:rsidRDefault="00542345" w:rsidP="0054234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</w:pPr>
            <w:r w:rsidRPr="0054234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Вовлечение молодежи в предпринимательскую деятельность – 150 чел/7 прое</w:t>
            </w:r>
            <w:r w:rsidRPr="0054234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к</w:t>
            </w:r>
            <w:r w:rsidRPr="0054234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тов</w:t>
            </w:r>
          </w:p>
          <w:p w:rsidR="00512D3B" w:rsidRPr="00340424" w:rsidRDefault="00542345" w:rsidP="00542345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Популяризация предпринимательской деятельности – 57 участн</w:t>
            </w:r>
            <w:r w:rsidRPr="0054234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и</w:t>
            </w:r>
            <w:r w:rsidRPr="00542345">
              <w:rPr>
                <w:rFonts w:ascii="Times New Roman" w:hAnsi="Times New Roman" w:cs="Times New Roman"/>
                <w:bCs/>
                <w:iCs/>
                <w:color w:val="000000"/>
                <w:spacing w:val="-8"/>
                <w:kern w:val="36"/>
                <w:sz w:val="16"/>
                <w:szCs w:val="16"/>
              </w:rPr>
              <w:t>ков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35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10,10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35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6,100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727C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27C5">
              <w:rPr>
                <w:rFonts w:ascii="Times New Roman" w:hAnsi="Times New Roman" w:cs="Times New Roman"/>
                <w:sz w:val="16"/>
                <w:szCs w:val="16"/>
              </w:rPr>
              <w:t>6,100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379DF">
            <w:pPr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Проведение районного конкурса «Территория делов</w:t>
            </w:r>
            <w:r w:rsidRPr="00340424">
              <w:rPr>
                <w:sz w:val="16"/>
                <w:szCs w:val="16"/>
              </w:rPr>
              <w:t>о</w:t>
            </w:r>
            <w:r w:rsidRPr="00340424">
              <w:rPr>
                <w:sz w:val="16"/>
                <w:szCs w:val="16"/>
              </w:rPr>
              <w:t>го успеха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12D3B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D3B">
              <w:rPr>
                <w:rFonts w:ascii="Times New Roman" w:hAnsi="Times New Roman" w:cs="Times New Roman"/>
                <w:b/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25,40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25,40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42345" w:rsidP="000B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400C">
              <w:rPr>
                <w:rFonts w:ascii="Times New Roman" w:hAnsi="Times New Roman" w:cs="Times New Roman"/>
                <w:sz w:val="16"/>
              </w:rPr>
              <w:t>Проведен межрайонный форум «Школ</w:t>
            </w:r>
            <w:r w:rsidRPr="0012400C">
              <w:rPr>
                <w:rFonts w:ascii="Times New Roman" w:hAnsi="Times New Roman" w:cs="Times New Roman"/>
                <w:sz w:val="16"/>
              </w:rPr>
              <w:t>ь</w:t>
            </w:r>
            <w:r w:rsidRPr="0012400C">
              <w:rPr>
                <w:rFonts w:ascii="Times New Roman" w:hAnsi="Times New Roman" w:cs="Times New Roman"/>
                <w:sz w:val="16"/>
              </w:rPr>
              <w:t>ные инициативы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1C5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23,30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340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1C5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E3" w:rsidRPr="00340424" w:rsidTr="00CC7388">
        <w:trPr>
          <w:cantSplit/>
          <w:trHeight w:val="4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3379DF">
            <w:pPr>
              <w:rPr>
                <w:sz w:val="16"/>
                <w:szCs w:val="16"/>
              </w:rPr>
            </w:pPr>
            <w:r w:rsidRPr="00340424">
              <w:rPr>
                <w:sz w:val="16"/>
                <w:szCs w:val="16"/>
              </w:rPr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EF610F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EF610F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EF610F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345" w:rsidRPr="0012400C" w:rsidRDefault="00542345" w:rsidP="00542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Pr="0012400C">
              <w:rPr>
                <w:rFonts w:ascii="Times New Roman" w:hAnsi="Times New Roman" w:cs="Times New Roman"/>
                <w:sz w:val="16"/>
              </w:rPr>
              <w:t xml:space="preserve"> выезда</w:t>
            </w:r>
          </w:p>
          <w:p w:rsidR="00542345" w:rsidRPr="0012400C" w:rsidRDefault="00542345" w:rsidP="00542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</w:rPr>
            </w:pPr>
            <w:r w:rsidRPr="0012400C">
              <w:rPr>
                <w:rFonts w:ascii="Times New Roman" w:hAnsi="Times New Roman" w:cs="Times New Roman"/>
                <w:sz w:val="16"/>
              </w:rPr>
              <w:t>ИП  Золотарев А.В.;</w:t>
            </w:r>
          </w:p>
          <w:p w:rsidR="00542345" w:rsidRDefault="00542345" w:rsidP="00542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</w:rPr>
            </w:pPr>
            <w:r w:rsidRPr="0012400C">
              <w:rPr>
                <w:rFonts w:ascii="Times New Roman" w:hAnsi="Times New Roman" w:cs="Times New Roman"/>
                <w:sz w:val="16"/>
              </w:rPr>
              <w:t>ООО КХ «Куендат»</w:t>
            </w:r>
          </w:p>
          <w:p w:rsidR="009275E3" w:rsidRPr="00340424" w:rsidRDefault="00542345" w:rsidP="00542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ИП Шемерянкин И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E3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E3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E3" w:rsidRPr="00340424" w:rsidTr="00CC7388">
        <w:trPr>
          <w:cantSplit/>
          <w:trHeight w:val="240"/>
        </w:trPr>
        <w:tc>
          <w:tcPr>
            <w:tcW w:w="3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E3" w:rsidRPr="00340424" w:rsidTr="00CC7388">
        <w:trPr>
          <w:cantSplit/>
          <w:trHeight w:val="360"/>
        </w:trPr>
        <w:tc>
          <w:tcPr>
            <w:tcW w:w="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     </w:t>
            </w:r>
            <w:r w:rsidRPr="0034042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542345" w:rsidRDefault="009275E3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3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5E3" w:rsidRPr="00340424" w:rsidRDefault="009275E3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D3B" w:rsidRPr="00340424" w:rsidTr="00CC7388">
        <w:trPr>
          <w:cantSplit/>
          <w:trHeight w:val="24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542345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D3B" w:rsidRPr="00340424" w:rsidRDefault="00512D3B" w:rsidP="00D10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7F6" w:rsidRPr="00EF610F" w:rsidTr="00CC7388">
        <w:trPr>
          <w:gridAfter w:val="7"/>
          <w:wAfter w:w="10179" w:type="dxa"/>
          <w:cantSplit/>
          <w:trHeight w:val="48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EF610F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10F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877F6" w:rsidRPr="00340424" w:rsidTr="00CC7388">
        <w:trPr>
          <w:gridAfter w:val="7"/>
          <w:wAfter w:w="10179" w:type="dxa"/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77F6" w:rsidRPr="00340424" w:rsidTr="00CC7388">
        <w:trPr>
          <w:gridAfter w:val="7"/>
          <w:wAfter w:w="10179" w:type="dxa"/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77F6" w:rsidRPr="00340424" w:rsidTr="00CC7388">
        <w:trPr>
          <w:gridAfter w:val="7"/>
          <w:wAfter w:w="10179" w:type="dxa"/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77F6" w:rsidRPr="00340424" w:rsidTr="00CC7388">
        <w:trPr>
          <w:gridAfter w:val="7"/>
          <w:wAfter w:w="10179" w:type="dxa"/>
          <w:cantSplit/>
          <w:trHeight w:val="3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404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7F6" w:rsidRPr="00340424" w:rsidRDefault="008877F6" w:rsidP="00E52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0714B" w:rsidRDefault="0090714B" w:rsidP="00705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056B4" w:rsidRDefault="007056B4" w:rsidP="00705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7056B4" w:rsidRDefault="007056B4" w:rsidP="00705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7056B4" w:rsidRDefault="007056B4" w:rsidP="00705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7056B4" w:rsidRDefault="007056B4" w:rsidP="00705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&lt;****&gt; - Указываются показатели мероприятий в соответствии с предусмотренными показателями в утвержденной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 xml:space="preserve"> в количественном выражении (техническая готовность объектов стро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056B4" w:rsidRDefault="007056B4" w:rsidP="007056B4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финансирования по которым не соответствует утвержденной </w:t>
      </w:r>
      <w:r w:rsidR="00122197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>, а также по мероприятиям, по которым р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зультат отсутствует или не соответствует запланированному, с указанием причин отклонений</w:t>
      </w:r>
      <w:r>
        <w:t>.</w:t>
      </w:r>
    </w:p>
    <w:p w:rsidR="007056B4" w:rsidRDefault="007056B4" w:rsidP="007056B4">
      <w:pPr>
        <w:pStyle w:val="ConsPlusNormal"/>
        <w:widowControl/>
        <w:ind w:firstLine="0"/>
      </w:pPr>
    </w:p>
    <w:p w:rsidR="001D637E" w:rsidRPr="00BD1403" w:rsidRDefault="001D637E">
      <w:pPr>
        <w:jc w:val="center"/>
        <w:rPr>
          <w:sz w:val="28"/>
          <w:szCs w:val="28"/>
        </w:rPr>
      </w:pPr>
    </w:p>
    <w:sectPr w:rsidR="001D637E" w:rsidRPr="00BD1403" w:rsidSect="00E35571">
      <w:headerReference w:type="even" r:id="rId7"/>
      <w:headerReference w:type="default" r:id="rId8"/>
      <w:pgSz w:w="16840" w:h="11907" w:orient="landscape"/>
      <w:pgMar w:top="1134" w:right="28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80" w:rsidRDefault="00727C80" w:rsidP="00CA73FB">
      <w:r>
        <w:separator/>
      </w:r>
    </w:p>
  </w:endnote>
  <w:endnote w:type="continuationSeparator" w:id="1">
    <w:p w:rsidR="00727C80" w:rsidRDefault="00727C80" w:rsidP="00CA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80" w:rsidRDefault="00727C80" w:rsidP="00CA73FB">
      <w:r>
        <w:separator/>
      </w:r>
    </w:p>
  </w:footnote>
  <w:footnote w:type="continuationSeparator" w:id="1">
    <w:p w:rsidR="00727C80" w:rsidRDefault="00727C80" w:rsidP="00CA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2A" w:rsidRDefault="001211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112A" w:rsidRDefault="001211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2A" w:rsidRDefault="001211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2345">
      <w:rPr>
        <w:rStyle w:val="a4"/>
        <w:noProof/>
      </w:rPr>
      <w:t>2</w:t>
    </w:r>
    <w:r>
      <w:rPr>
        <w:rStyle w:val="a4"/>
      </w:rPr>
      <w:fldChar w:fldCharType="end"/>
    </w:r>
  </w:p>
  <w:p w:rsidR="0012112A" w:rsidRDefault="001211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8FF"/>
    <w:multiLevelType w:val="hybridMultilevel"/>
    <w:tmpl w:val="AAF872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6058"/>
    <w:multiLevelType w:val="hybridMultilevel"/>
    <w:tmpl w:val="D99C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0C45"/>
    <w:multiLevelType w:val="hybridMultilevel"/>
    <w:tmpl w:val="C1AC5A64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autoHyphenation/>
  <w:hyphenationZone w:val="357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D1403"/>
    <w:rsid w:val="00001741"/>
    <w:rsid w:val="00006EE2"/>
    <w:rsid w:val="00022D8D"/>
    <w:rsid w:val="00023D1D"/>
    <w:rsid w:val="0003003A"/>
    <w:rsid w:val="000640EC"/>
    <w:rsid w:val="00064B9B"/>
    <w:rsid w:val="0008014C"/>
    <w:rsid w:val="000B1F99"/>
    <w:rsid w:val="0012112A"/>
    <w:rsid w:val="00122197"/>
    <w:rsid w:val="001440DA"/>
    <w:rsid w:val="001538F6"/>
    <w:rsid w:val="00170514"/>
    <w:rsid w:val="00175A83"/>
    <w:rsid w:val="00177D14"/>
    <w:rsid w:val="001A77B6"/>
    <w:rsid w:val="001B10EA"/>
    <w:rsid w:val="001B6B2A"/>
    <w:rsid w:val="001C1A80"/>
    <w:rsid w:val="001C5329"/>
    <w:rsid w:val="001C7408"/>
    <w:rsid w:val="001D169D"/>
    <w:rsid w:val="001D637E"/>
    <w:rsid w:val="001E3092"/>
    <w:rsid w:val="001F2798"/>
    <w:rsid w:val="001F5933"/>
    <w:rsid w:val="001F6600"/>
    <w:rsid w:val="00231774"/>
    <w:rsid w:val="00242FA8"/>
    <w:rsid w:val="00272A5E"/>
    <w:rsid w:val="00275908"/>
    <w:rsid w:val="0027746D"/>
    <w:rsid w:val="002A0A11"/>
    <w:rsid w:val="002B46A7"/>
    <w:rsid w:val="002C04C9"/>
    <w:rsid w:val="002D0C0C"/>
    <w:rsid w:val="003006E6"/>
    <w:rsid w:val="0030086B"/>
    <w:rsid w:val="0032456E"/>
    <w:rsid w:val="0033022A"/>
    <w:rsid w:val="00336D3D"/>
    <w:rsid w:val="003379DF"/>
    <w:rsid w:val="00340424"/>
    <w:rsid w:val="00380D32"/>
    <w:rsid w:val="0038351C"/>
    <w:rsid w:val="003861CC"/>
    <w:rsid w:val="00396016"/>
    <w:rsid w:val="003A02AF"/>
    <w:rsid w:val="003A5B0B"/>
    <w:rsid w:val="003B0776"/>
    <w:rsid w:val="003B48DE"/>
    <w:rsid w:val="003C1145"/>
    <w:rsid w:val="003E02C8"/>
    <w:rsid w:val="003E36A9"/>
    <w:rsid w:val="003F0D97"/>
    <w:rsid w:val="003F502D"/>
    <w:rsid w:val="00407475"/>
    <w:rsid w:val="0040779A"/>
    <w:rsid w:val="00423575"/>
    <w:rsid w:val="00512D3B"/>
    <w:rsid w:val="00522E99"/>
    <w:rsid w:val="00542345"/>
    <w:rsid w:val="00560A05"/>
    <w:rsid w:val="00561912"/>
    <w:rsid w:val="0056642F"/>
    <w:rsid w:val="005727C5"/>
    <w:rsid w:val="00574B9D"/>
    <w:rsid w:val="0058594F"/>
    <w:rsid w:val="005A7FEC"/>
    <w:rsid w:val="005B16C5"/>
    <w:rsid w:val="005D0E38"/>
    <w:rsid w:val="005D2DA8"/>
    <w:rsid w:val="005D43C9"/>
    <w:rsid w:val="005E3F41"/>
    <w:rsid w:val="005F1FF8"/>
    <w:rsid w:val="00610265"/>
    <w:rsid w:val="00611B05"/>
    <w:rsid w:val="0061568E"/>
    <w:rsid w:val="00620EA9"/>
    <w:rsid w:val="00621419"/>
    <w:rsid w:val="00646C18"/>
    <w:rsid w:val="006541CE"/>
    <w:rsid w:val="0067589D"/>
    <w:rsid w:val="00675D50"/>
    <w:rsid w:val="006805CC"/>
    <w:rsid w:val="00687A35"/>
    <w:rsid w:val="006B58E3"/>
    <w:rsid w:val="006E03BF"/>
    <w:rsid w:val="006F7457"/>
    <w:rsid w:val="007056B4"/>
    <w:rsid w:val="00712583"/>
    <w:rsid w:val="00727C80"/>
    <w:rsid w:val="007508E5"/>
    <w:rsid w:val="007546E0"/>
    <w:rsid w:val="0076076F"/>
    <w:rsid w:val="00780B41"/>
    <w:rsid w:val="007C694F"/>
    <w:rsid w:val="007E0EF3"/>
    <w:rsid w:val="0080507F"/>
    <w:rsid w:val="008143E0"/>
    <w:rsid w:val="008558A4"/>
    <w:rsid w:val="00872839"/>
    <w:rsid w:val="008776FB"/>
    <w:rsid w:val="008828F6"/>
    <w:rsid w:val="00886EEE"/>
    <w:rsid w:val="008877F6"/>
    <w:rsid w:val="008B67D7"/>
    <w:rsid w:val="008C3127"/>
    <w:rsid w:val="008C51BD"/>
    <w:rsid w:val="008C7391"/>
    <w:rsid w:val="008E5729"/>
    <w:rsid w:val="008E7CF3"/>
    <w:rsid w:val="0090714B"/>
    <w:rsid w:val="00924B93"/>
    <w:rsid w:val="009275E3"/>
    <w:rsid w:val="00930DB6"/>
    <w:rsid w:val="00931AA4"/>
    <w:rsid w:val="0094349D"/>
    <w:rsid w:val="009927FC"/>
    <w:rsid w:val="00996D0B"/>
    <w:rsid w:val="009C6A44"/>
    <w:rsid w:val="009D004E"/>
    <w:rsid w:val="009D634C"/>
    <w:rsid w:val="00A220B9"/>
    <w:rsid w:val="00A613F3"/>
    <w:rsid w:val="00A65114"/>
    <w:rsid w:val="00AB4B37"/>
    <w:rsid w:val="00AC300B"/>
    <w:rsid w:val="00AC790F"/>
    <w:rsid w:val="00AC7F01"/>
    <w:rsid w:val="00AD41A8"/>
    <w:rsid w:val="00AD53CC"/>
    <w:rsid w:val="00AE015F"/>
    <w:rsid w:val="00AF5415"/>
    <w:rsid w:val="00B1221E"/>
    <w:rsid w:val="00B275E3"/>
    <w:rsid w:val="00B324EC"/>
    <w:rsid w:val="00B51437"/>
    <w:rsid w:val="00B55468"/>
    <w:rsid w:val="00B61DF7"/>
    <w:rsid w:val="00B726D7"/>
    <w:rsid w:val="00B94E90"/>
    <w:rsid w:val="00BD1403"/>
    <w:rsid w:val="00BD67F3"/>
    <w:rsid w:val="00C43247"/>
    <w:rsid w:val="00C77048"/>
    <w:rsid w:val="00CA73FB"/>
    <w:rsid w:val="00CA781E"/>
    <w:rsid w:val="00CB6CC1"/>
    <w:rsid w:val="00CC7388"/>
    <w:rsid w:val="00CE18B7"/>
    <w:rsid w:val="00CF1F0D"/>
    <w:rsid w:val="00CF71D8"/>
    <w:rsid w:val="00D01A46"/>
    <w:rsid w:val="00D10610"/>
    <w:rsid w:val="00D1424D"/>
    <w:rsid w:val="00D50EFD"/>
    <w:rsid w:val="00D53225"/>
    <w:rsid w:val="00D71CF5"/>
    <w:rsid w:val="00DA63FF"/>
    <w:rsid w:val="00DE417F"/>
    <w:rsid w:val="00E02280"/>
    <w:rsid w:val="00E35571"/>
    <w:rsid w:val="00E521AC"/>
    <w:rsid w:val="00E60FB0"/>
    <w:rsid w:val="00E82C48"/>
    <w:rsid w:val="00E83E37"/>
    <w:rsid w:val="00E954E1"/>
    <w:rsid w:val="00EB4F32"/>
    <w:rsid w:val="00EC1782"/>
    <w:rsid w:val="00ED4F7F"/>
    <w:rsid w:val="00EF610F"/>
    <w:rsid w:val="00F537CC"/>
    <w:rsid w:val="00F60E0F"/>
    <w:rsid w:val="00F6766F"/>
    <w:rsid w:val="00F95954"/>
    <w:rsid w:val="00F975E5"/>
    <w:rsid w:val="00FA03C6"/>
    <w:rsid w:val="00FC2B50"/>
    <w:rsid w:val="00FC7310"/>
    <w:rsid w:val="00FD3F7E"/>
    <w:rsid w:val="00FF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5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75D50"/>
  </w:style>
  <w:style w:type="table" w:styleId="a5">
    <w:name w:val="Table Grid"/>
    <w:basedOn w:val="a1"/>
    <w:rsid w:val="00611B0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3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6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056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056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727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Администрация</dc:creator>
  <cp:keywords/>
  <dc:description/>
  <cp:lastModifiedBy>User</cp:lastModifiedBy>
  <cp:revision>3</cp:revision>
  <cp:lastPrinted>2018-03-20T03:43:00Z</cp:lastPrinted>
  <dcterms:created xsi:type="dcterms:W3CDTF">2018-03-19T10:51:00Z</dcterms:created>
  <dcterms:modified xsi:type="dcterms:W3CDTF">2018-03-20T03:48:00Z</dcterms:modified>
</cp:coreProperties>
</file>